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A68" w:rsidRPr="003C6678" w:rsidRDefault="00EA2A68" w:rsidP="00EA2A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«Гимназия»</w:t>
      </w:r>
    </w:p>
    <w:p w:rsidR="00BE7FAD" w:rsidRPr="003C6678" w:rsidRDefault="00BE7FA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F41E7" w:rsidRPr="003C6678" w:rsidTr="00BF41E7">
        <w:tc>
          <w:tcPr>
            <w:tcW w:w="4672" w:type="dxa"/>
          </w:tcPr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ШМО классных руководителей </w:t>
            </w:r>
          </w:p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№1 от 30.08.2022г </w:t>
            </w:r>
          </w:p>
        </w:tc>
        <w:tc>
          <w:tcPr>
            <w:tcW w:w="4673" w:type="dxa"/>
          </w:tcPr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</w:t>
            </w:r>
          </w:p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proofErr w:type="gramStart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директора  МБОУ</w:t>
            </w:r>
            <w:proofErr w:type="gramEnd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«Гимназия»</w:t>
            </w:r>
          </w:p>
          <w:p w:rsidR="00BF41E7" w:rsidRPr="003C6678" w:rsidRDefault="00BF41E7" w:rsidP="00BE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</w:tr>
    </w:tbl>
    <w:p w:rsidR="00BE7FAD" w:rsidRPr="003C6678" w:rsidRDefault="00BE7FAD" w:rsidP="00BE7FAD">
      <w:pPr>
        <w:rPr>
          <w:sz w:val="24"/>
          <w:szCs w:val="24"/>
        </w:rPr>
      </w:pPr>
    </w:p>
    <w:p w:rsidR="00BE7FAD" w:rsidRPr="003C6678" w:rsidRDefault="00BE7FAD" w:rsidP="00BE7FAD">
      <w:pPr>
        <w:rPr>
          <w:sz w:val="24"/>
          <w:szCs w:val="24"/>
        </w:rPr>
      </w:pPr>
    </w:p>
    <w:p w:rsidR="00BE7FAD" w:rsidRPr="003C6678" w:rsidRDefault="00BE7FAD" w:rsidP="00BE7FAD">
      <w:pPr>
        <w:rPr>
          <w:sz w:val="24"/>
          <w:szCs w:val="24"/>
        </w:rPr>
      </w:pPr>
    </w:p>
    <w:p w:rsidR="00BE7FAD" w:rsidRPr="003C6678" w:rsidRDefault="00BE7FAD" w:rsidP="00BE7FAD">
      <w:pPr>
        <w:rPr>
          <w:sz w:val="24"/>
          <w:szCs w:val="24"/>
        </w:rPr>
      </w:pPr>
    </w:p>
    <w:p w:rsidR="00BE7FAD" w:rsidRPr="003C6678" w:rsidRDefault="00BE7FAD" w:rsidP="00BE7FAD">
      <w:pPr>
        <w:rPr>
          <w:sz w:val="24"/>
          <w:szCs w:val="24"/>
        </w:rPr>
      </w:pPr>
    </w:p>
    <w:p w:rsidR="00BE7FAD" w:rsidRPr="003C6678" w:rsidRDefault="00BF41E7" w:rsidP="00BF4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План воспитательной работы</w:t>
      </w:r>
    </w:p>
    <w:p w:rsidR="00BF41E7" w:rsidRPr="003C6678" w:rsidRDefault="003C6678" w:rsidP="00BF4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 xml:space="preserve">10а СУЭК-класса </w:t>
      </w:r>
    </w:p>
    <w:p w:rsidR="00BF41E7" w:rsidRPr="003C6678" w:rsidRDefault="00EA7F03" w:rsidP="00BF4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Классн</w:t>
      </w:r>
      <w:r w:rsidR="003C6678" w:rsidRPr="003C6678">
        <w:rPr>
          <w:rFonts w:ascii="Times New Roman" w:hAnsi="Times New Roman" w:cs="Times New Roman"/>
          <w:sz w:val="24"/>
          <w:szCs w:val="24"/>
        </w:rPr>
        <w:t>ый руководитель: Калинина Л.Н.</w:t>
      </w:r>
    </w:p>
    <w:p w:rsidR="00BE7FAD" w:rsidRPr="003C6678" w:rsidRDefault="008F71CB" w:rsidP="008F7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678">
        <w:rPr>
          <w:rFonts w:ascii="Times New Roman" w:hAnsi="Times New Roman" w:cs="Times New Roman"/>
          <w:b/>
          <w:sz w:val="24"/>
          <w:szCs w:val="24"/>
        </w:rPr>
        <w:t>На 1 полугодие 2022-2023</w:t>
      </w:r>
      <w:r w:rsidR="0060129B" w:rsidRPr="003C6678">
        <w:rPr>
          <w:rFonts w:ascii="Times New Roman" w:hAnsi="Times New Roman" w:cs="Times New Roman"/>
          <w:b/>
          <w:sz w:val="24"/>
          <w:szCs w:val="24"/>
        </w:rPr>
        <w:t>г.г.</w:t>
      </w:r>
    </w:p>
    <w:p w:rsidR="00BE7FAD" w:rsidRPr="003C6678" w:rsidRDefault="00BE7FAD" w:rsidP="00BE7F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7FAD" w:rsidRPr="003C6678" w:rsidRDefault="00BE7FAD" w:rsidP="00BE7FA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3C6678">
        <w:rPr>
          <w:rFonts w:ascii="Times New Roman" w:hAnsi="Times New Roman" w:cs="Times New Roman"/>
          <w:b/>
          <w:sz w:val="24"/>
          <w:szCs w:val="24"/>
        </w:rPr>
        <w:t>цель воспитания</w:t>
      </w:r>
      <w:r w:rsidRPr="003C6678">
        <w:rPr>
          <w:rFonts w:ascii="Times New Roman" w:hAnsi="Times New Roman" w:cs="Times New Roman"/>
          <w:sz w:val="24"/>
          <w:szCs w:val="24"/>
        </w:rPr>
        <w:t xml:space="preserve"> учащихся в МБОУ «Гимназия»: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учащихся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E7FAD" w:rsidRPr="003C6678" w:rsidRDefault="00BE7FAD" w:rsidP="00BE7FAD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гражданское воспитание —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патриотическое воспитание —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 xml:space="preserve">духовно-нравственное воспитание — воспитание на основе духовно-нравственной культуры народов России, традиционных религий народов России, </w:t>
      </w:r>
      <w:r w:rsidRPr="003C6678">
        <w:rPr>
          <w:rFonts w:ascii="Times New Roman" w:hAnsi="Times New Roman" w:cs="Times New Roman"/>
          <w:sz w:val="24"/>
          <w:szCs w:val="24"/>
        </w:rPr>
        <w:lastRenderedPageBreak/>
        <w:t>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эстетическое воспитание —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здорового образа жизни и эмоционального благополучия —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трудовое воспитание —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экологическое воспитание —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BE7FAD" w:rsidRPr="003C6678" w:rsidRDefault="00BE7FAD" w:rsidP="00BE7FAD">
      <w:pPr>
        <w:widowControl w:val="0"/>
        <w:numPr>
          <w:ilvl w:val="0"/>
          <w:numId w:val="1"/>
        </w:numPr>
        <w:tabs>
          <w:tab w:val="left" w:pos="98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>ценности научного познания 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ориентиры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1094428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государственным символам России, праздникам.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      </w:r>
            <w:bookmarkEnd w:id="0"/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Знающий и уважающий достижения нашей Родины — России в науке, искусстве, 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D51362" w:rsidRPr="003C6678" w:rsidRDefault="00D51362" w:rsidP="00BF41E7">
            <w:pPr>
              <w:tabs>
                <w:tab w:val="left" w:pos="318"/>
                <w:tab w:val="left" w:pos="993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Принимающий участие в мероприятиях патриотической направленности.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Духовно-нравственное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D51362" w:rsidRPr="003C6678" w:rsidRDefault="00D51362" w:rsidP="00BF41E7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Уважающий труд, результаты своего труда, труда других людей.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D51362" w:rsidRPr="003C6678" w:rsidRDefault="00D51362" w:rsidP="00BF41E7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активное неприятие действий, приносящих вред природе.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D51362" w:rsidRPr="003C6678" w:rsidTr="00ED1608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851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 научного познания</w:t>
            </w:r>
          </w:p>
        </w:tc>
      </w:tr>
      <w:tr w:rsidR="00D51362" w:rsidRPr="003C6678" w:rsidTr="00ED1608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Ориентированный в деятельности на научные знания о природе и обществе, взаимосвязях человека с природной и социальной средой.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D51362" w:rsidRPr="003C6678" w:rsidRDefault="00D51362" w:rsidP="00D51362">
            <w:pPr>
              <w:tabs>
                <w:tab w:val="left" w:pos="318"/>
              </w:tabs>
              <w:spacing w:after="0" w:line="240" w:lineRule="auto"/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D51362" w:rsidRPr="003C6678" w:rsidRDefault="00D51362" w:rsidP="00BE7F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432CBB" w:rsidRPr="003C6678" w:rsidRDefault="00432CBB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D51362" w:rsidRPr="003C6678" w:rsidRDefault="00D51362" w:rsidP="00D51362">
      <w:pPr>
        <w:rPr>
          <w:rFonts w:ascii="Times New Roman" w:hAnsi="Times New Roman" w:cs="Times New Roman"/>
          <w:sz w:val="24"/>
          <w:szCs w:val="24"/>
        </w:rPr>
      </w:pPr>
    </w:p>
    <w:p w:rsidR="00792655" w:rsidRPr="003C6678" w:rsidRDefault="00425696" w:rsidP="00D51362">
      <w:pPr>
        <w:rPr>
          <w:rFonts w:ascii="Times New Roman" w:hAnsi="Times New Roman" w:cs="Times New Roman"/>
          <w:sz w:val="24"/>
          <w:szCs w:val="24"/>
        </w:rPr>
        <w:sectPr w:rsidR="00792655" w:rsidRPr="003C6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C66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235F0F" wp14:editId="6D02964B">
            <wp:extent cx="5753100" cy="5753100"/>
            <wp:effectExtent l="19050" t="0" r="0" b="0"/>
            <wp:docPr id="1" name="Рисунок 4" descr="https://sun9-29.userapi.com/impg/ySeBRkjFAYyjtl0j3ApRXCuCM5kzt6B-mv9TCw/uopioYpg0ec.jpg?size=604x604&amp;quality=96&amp;sign=55733ac7d9f8ae9d75f20b48b40fe35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29.userapi.com/impg/ySeBRkjFAYyjtl0j3ApRXCuCM5kzt6B-mv9TCw/uopioYpg0ec.jpg?size=604x604&amp;quality=96&amp;sign=55733ac7d9f8ae9d75f20b48b40fe353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5877"/>
        <w:gridCol w:w="2339"/>
        <w:gridCol w:w="1816"/>
        <w:gridCol w:w="2503"/>
      </w:tblGrid>
      <w:tr w:rsidR="00792655" w:rsidRPr="003C6678" w:rsidTr="00ED1608">
        <w:tc>
          <w:tcPr>
            <w:tcW w:w="15446" w:type="dxa"/>
            <w:gridSpan w:val="5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</w:tc>
      </w:tr>
      <w:tr w:rsidR="00D51362" w:rsidRPr="003C6678" w:rsidTr="00072DBB">
        <w:tc>
          <w:tcPr>
            <w:tcW w:w="2911" w:type="dxa"/>
          </w:tcPr>
          <w:p w:rsidR="00D51362" w:rsidRPr="003C6678" w:rsidRDefault="00D51362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5877" w:type="dxa"/>
            <w:vAlign w:val="center"/>
          </w:tcPr>
          <w:p w:rsidR="00D51362" w:rsidRPr="003C6678" w:rsidRDefault="00D51362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39" w:type="dxa"/>
            <w:vAlign w:val="center"/>
          </w:tcPr>
          <w:p w:rsidR="00D51362" w:rsidRPr="003C6678" w:rsidRDefault="00D51362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16" w:type="dxa"/>
            <w:vAlign w:val="center"/>
          </w:tcPr>
          <w:p w:rsidR="00D51362" w:rsidRPr="003C6678" w:rsidRDefault="00D51362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Для кого проводится</w:t>
            </w:r>
          </w:p>
        </w:tc>
        <w:tc>
          <w:tcPr>
            <w:tcW w:w="2503" w:type="dxa"/>
            <w:vAlign w:val="center"/>
          </w:tcPr>
          <w:p w:rsidR="00D51362" w:rsidRPr="003C6678" w:rsidRDefault="00D51362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D51362" w:rsidRPr="003C6678" w:rsidTr="00072DBB">
        <w:tc>
          <w:tcPr>
            <w:tcW w:w="2911" w:type="dxa"/>
          </w:tcPr>
          <w:p w:rsidR="00D51362" w:rsidRPr="003C6678" w:rsidRDefault="00D51362" w:rsidP="00C103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Классное руководство</w:t>
            </w:r>
            <w:r w:rsidR="0031500A"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:</w:t>
            </w: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877" w:type="dxa"/>
          </w:tcPr>
          <w:p w:rsidR="00D51362" w:rsidRPr="003C6678" w:rsidRDefault="00D51362" w:rsidP="00315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D51362" w:rsidRPr="003C6678" w:rsidRDefault="00D5136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51362" w:rsidRPr="003C6678" w:rsidRDefault="00D5136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D51362" w:rsidRPr="003C6678" w:rsidRDefault="00D5136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00A" w:rsidRPr="003C6678" w:rsidTr="00072DBB">
        <w:tc>
          <w:tcPr>
            <w:tcW w:w="2911" w:type="dxa"/>
          </w:tcPr>
          <w:p w:rsidR="0031500A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500A" w:rsidRPr="003C6678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</w:tc>
        <w:tc>
          <w:tcPr>
            <w:tcW w:w="5877" w:type="dxa"/>
          </w:tcPr>
          <w:p w:rsidR="0031500A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флага, исполнение гимна, </w:t>
            </w:r>
            <w:proofErr w:type="spellStart"/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Кл.ч</w:t>
            </w:r>
            <w:proofErr w:type="spellEnd"/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. «Разговоры о важном»</w:t>
            </w:r>
            <w:r w:rsidR="004F1989"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F1989" w:rsidRPr="003C6678" w:rsidRDefault="004F1989" w:rsidP="00ED160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3C6678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«Мы — Россия.</w:t>
            </w:r>
            <w:r w:rsidRPr="003C66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shd w:val="clear" w:color="auto" w:fill="FFFFFF"/>
              </w:rPr>
              <w:t> </w:t>
            </w:r>
            <w:r w:rsidRPr="003C6678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Возможности —</w:t>
            </w:r>
            <w:r w:rsidRPr="003C6678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  <w:shd w:val="clear" w:color="auto" w:fill="FFFFFF"/>
              </w:rPr>
              <w:t> </w:t>
            </w:r>
            <w:r w:rsidRPr="003C6678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будущее»</w:t>
            </w:r>
          </w:p>
          <w:p w:rsidR="004F1989" w:rsidRPr="003C6678" w:rsidRDefault="004F1989" w:rsidP="00ED1608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3C66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Мы сами создаём свою Родину</w:t>
            </w:r>
          </w:p>
          <w:p w:rsidR="004F1989" w:rsidRPr="003C6678" w:rsidRDefault="004F1989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bCs/>
                <w:color w:val="181818"/>
              </w:rPr>
              <w:t>165 лет со дня рождения</w:t>
            </w:r>
          </w:p>
          <w:p w:rsidR="004F1989" w:rsidRPr="003C6678" w:rsidRDefault="004F1989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bCs/>
                <w:color w:val="181818"/>
              </w:rPr>
              <w:t>К. Э. Циолковского</w:t>
            </w:r>
          </w:p>
          <w:p w:rsidR="004F1989" w:rsidRDefault="004F1989" w:rsidP="00ED1608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3C667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«Обычаи и традиции моего народа: как прошлое соединяется с настоящим?»</w:t>
            </w:r>
          </w:p>
          <w:p w:rsidR="00301E22" w:rsidRPr="003C6678" w:rsidRDefault="00301E2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31500A" w:rsidRPr="003C6678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B13E7" w:rsidRPr="003C667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3E7" w:rsidRPr="003C6678" w:rsidRDefault="002B13E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31500A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31500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31500A" w:rsidRPr="003C6678" w:rsidTr="00072DBB">
        <w:tc>
          <w:tcPr>
            <w:tcW w:w="2911" w:type="dxa"/>
          </w:tcPr>
          <w:p w:rsidR="0031500A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1500A" w:rsidRPr="003C6678">
              <w:rPr>
                <w:rFonts w:ascii="Times New Roman" w:hAnsi="Times New Roman" w:cs="Times New Roman"/>
                <w:sz w:val="24"/>
                <w:szCs w:val="24"/>
              </w:rPr>
              <w:t>атриотическое воспитание</w:t>
            </w:r>
          </w:p>
        </w:tc>
        <w:tc>
          <w:tcPr>
            <w:tcW w:w="5877" w:type="dxa"/>
          </w:tcPr>
          <w:p w:rsidR="00843772" w:rsidRDefault="00843772" w:rsidP="00B81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флага, исполнение гимна, </w:t>
            </w:r>
            <w:r w:rsidR="00301E22">
              <w:rPr>
                <w:rFonts w:ascii="Times New Roman" w:eastAsia="Calibri" w:hAnsi="Times New Roman" w:cs="Times New Roman"/>
                <w:sz w:val="24"/>
                <w:szCs w:val="24"/>
              </w:rPr>
              <w:t>Торжественная линейка «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знаний»</w:t>
            </w:r>
          </w:p>
          <w:p w:rsidR="00301E22" w:rsidRPr="003C6678" w:rsidRDefault="00301E22" w:rsidP="00B815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31500A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Понедельник,08.00</w:t>
            </w:r>
          </w:p>
          <w:p w:rsidR="00843772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1816" w:type="dxa"/>
          </w:tcPr>
          <w:p w:rsidR="0031500A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31500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31500A" w:rsidRPr="003C6678" w:rsidTr="00072DBB">
        <w:tc>
          <w:tcPr>
            <w:tcW w:w="2911" w:type="dxa"/>
          </w:tcPr>
          <w:p w:rsidR="0031500A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="0031500A" w:rsidRPr="003C6678">
              <w:rPr>
                <w:rFonts w:ascii="Times New Roman" w:hAnsi="Times New Roman" w:cs="Times New Roman"/>
                <w:sz w:val="24"/>
                <w:szCs w:val="24"/>
              </w:rPr>
              <w:t>уховно-нравственное воспитание</w:t>
            </w:r>
          </w:p>
        </w:tc>
        <w:tc>
          <w:tcPr>
            <w:tcW w:w="5877" w:type="dxa"/>
          </w:tcPr>
          <w:p w:rsidR="0031500A" w:rsidRPr="003C6678" w:rsidRDefault="00092F9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Концерт, посвященный  Дню пожилого человека</w:t>
            </w:r>
          </w:p>
        </w:tc>
        <w:tc>
          <w:tcPr>
            <w:tcW w:w="2339" w:type="dxa"/>
          </w:tcPr>
          <w:p w:rsidR="0031500A" w:rsidRPr="003C6678" w:rsidRDefault="00092F9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29.09.22</w:t>
            </w:r>
          </w:p>
        </w:tc>
        <w:tc>
          <w:tcPr>
            <w:tcW w:w="1816" w:type="dxa"/>
          </w:tcPr>
          <w:p w:rsidR="0031500A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31500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31500A" w:rsidRPr="003C6678" w:rsidTr="00072DBB">
        <w:tc>
          <w:tcPr>
            <w:tcW w:w="2911" w:type="dxa"/>
          </w:tcPr>
          <w:p w:rsidR="0031500A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r w:rsidR="0031500A" w:rsidRPr="003C6678">
              <w:rPr>
                <w:rFonts w:ascii="Times New Roman" w:hAnsi="Times New Roman" w:cs="Times New Roman"/>
                <w:sz w:val="24"/>
                <w:szCs w:val="24"/>
              </w:rPr>
              <w:t>стетическое воспитание</w:t>
            </w:r>
          </w:p>
        </w:tc>
        <w:tc>
          <w:tcPr>
            <w:tcW w:w="5877" w:type="dxa"/>
          </w:tcPr>
          <w:p w:rsidR="0031500A" w:rsidRPr="003C6678" w:rsidRDefault="00B72D26" w:rsidP="00B72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Проведение о</w:t>
            </w:r>
            <w:r w:rsidR="00843772" w:rsidRPr="003C6678">
              <w:rPr>
                <w:rFonts w:ascii="Times New Roman" w:hAnsi="Times New Roman" w:cs="Times New Roman"/>
                <w:sz w:val="24"/>
                <w:szCs w:val="24"/>
              </w:rPr>
              <w:t>сенн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43772"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 ярмарк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339" w:type="dxa"/>
          </w:tcPr>
          <w:p w:rsidR="0031500A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23.09.22</w:t>
            </w:r>
          </w:p>
        </w:tc>
        <w:tc>
          <w:tcPr>
            <w:tcW w:w="1816" w:type="dxa"/>
          </w:tcPr>
          <w:p w:rsidR="0031500A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31500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93076" w:rsidRPr="003C6678" w:rsidTr="00072DBB">
        <w:tc>
          <w:tcPr>
            <w:tcW w:w="2911" w:type="dxa"/>
          </w:tcPr>
          <w:p w:rsidR="00493076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r w:rsidR="00493076" w:rsidRPr="003C6678">
              <w:rPr>
                <w:rFonts w:ascii="Times New Roman" w:hAnsi="Times New Roman" w:cs="Times New Roman"/>
                <w:sz w:val="24"/>
                <w:szCs w:val="24"/>
              </w:rPr>
              <w:t>изическое воспитание, формирование культуры здоровья и эмоционального благополучия</w:t>
            </w:r>
          </w:p>
        </w:tc>
        <w:tc>
          <w:tcPr>
            <w:tcW w:w="5877" w:type="dxa"/>
          </w:tcPr>
          <w:p w:rsidR="00493076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«День здоровья»</w:t>
            </w:r>
          </w:p>
          <w:p w:rsidR="00843772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акция «Детям Хакасии – безопасные дороги»</w:t>
            </w:r>
          </w:p>
        </w:tc>
        <w:tc>
          <w:tcPr>
            <w:tcW w:w="2339" w:type="dxa"/>
          </w:tcPr>
          <w:p w:rsidR="00493076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23.09.22</w:t>
            </w:r>
          </w:p>
        </w:tc>
        <w:tc>
          <w:tcPr>
            <w:tcW w:w="1816" w:type="dxa"/>
          </w:tcPr>
          <w:p w:rsidR="00493076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93076" w:rsidRPr="003C6678" w:rsidRDefault="008F71CB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культуры, учитель ОБЖ</w:t>
            </w:r>
          </w:p>
        </w:tc>
      </w:tr>
      <w:tr w:rsidR="00493076" w:rsidRPr="003C6678" w:rsidTr="00072DBB">
        <w:tc>
          <w:tcPr>
            <w:tcW w:w="2911" w:type="dxa"/>
          </w:tcPr>
          <w:p w:rsidR="00493076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="00493076" w:rsidRPr="003C6678">
              <w:rPr>
                <w:rFonts w:ascii="Times New Roman" w:hAnsi="Times New Roman" w:cs="Times New Roman"/>
                <w:sz w:val="24"/>
                <w:szCs w:val="24"/>
              </w:rPr>
              <w:t>рудовое воспитание</w:t>
            </w:r>
          </w:p>
        </w:tc>
        <w:tc>
          <w:tcPr>
            <w:tcW w:w="5877" w:type="dxa"/>
          </w:tcPr>
          <w:p w:rsidR="00493076" w:rsidRPr="003C6678" w:rsidRDefault="00072DB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Оформление классного кабинета</w:t>
            </w:r>
          </w:p>
        </w:tc>
        <w:tc>
          <w:tcPr>
            <w:tcW w:w="2339" w:type="dxa"/>
          </w:tcPr>
          <w:p w:rsidR="00493076" w:rsidRPr="003C6678" w:rsidRDefault="00072DB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сентября</w:t>
            </w:r>
          </w:p>
        </w:tc>
        <w:tc>
          <w:tcPr>
            <w:tcW w:w="1816" w:type="dxa"/>
          </w:tcPr>
          <w:p w:rsidR="00493076" w:rsidRPr="003C6678" w:rsidRDefault="004930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93076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93076" w:rsidRPr="003C6678" w:rsidTr="00072DBB">
        <w:tc>
          <w:tcPr>
            <w:tcW w:w="2911" w:type="dxa"/>
          </w:tcPr>
          <w:p w:rsidR="00493076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r w:rsidR="00493076" w:rsidRPr="003C6678">
              <w:rPr>
                <w:rFonts w:ascii="Times New Roman" w:hAnsi="Times New Roman" w:cs="Times New Roman"/>
                <w:sz w:val="24"/>
                <w:szCs w:val="24"/>
              </w:rPr>
              <w:t>кологическое воспитание</w:t>
            </w:r>
          </w:p>
        </w:tc>
        <w:tc>
          <w:tcPr>
            <w:tcW w:w="5877" w:type="dxa"/>
          </w:tcPr>
          <w:p w:rsidR="00493076" w:rsidRPr="003C6678" w:rsidRDefault="00843772" w:rsidP="00843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акция «Сделаем вместе»</w:t>
            </w:r>
          </w:p>
        </w:tc>
        <w:tc>
          <w:tcPr>
            <w:tcW w:w="2339" w:type="dxa"/>
          </w:tcPr>
          <w:p w:rsidR="00493076" w:rsidRPr="003C6678" w:rsidRDefault="0084377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17.09.22</w:t>
            </w:r>
          </w:p>
        </w:tc>
        <w:tc>
          <w:tcPr>
            <w:tcW w:w="1816" w:type="dxa"/>
          </w:tcPr>
          <w:p w:rsidR="00493076" w:rsidRPr="003C6678" w:rsidRDefault="00092F9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1C2BEA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93076" w:rsidRPr="003C6678" w:rsidRDefault="001C2BEA" w:rsidP="001C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93076" w:rsidRPr="003C6678" w:rsidTr="00072DBB">
        <w:tc>
          <w:tcPr>
            <w:tcW w:w="2911" w:type="dxa"/>
          </w:tcPr>
          <w:p w:rsidR="00493076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-ц</w:t>
            </w:r>
            <w:r w:rsidR="00493076" w:rsidRPr="003C6678">
              <w:rPr>
                <w:rFonts w:ascii="Times New Roman" w:hAnsi="Times New Roman" w:cs="Times New Roman"/>
                <w:sz w:val="24"/>
                <w:szCs w:val="24"/>
              </w:rPr>
              <w:t>енности научного познания</w:t>
            </w:r>
          </w:p>
        </w:tc>
        <w:tc>
          <w:tcPr>
            <w:tcW w:w="5877" w:type="dxa"/>
          </w:tcPr>
          <w:p w:rsidR="00493076" w:rsidRPr="003C6678" w:rsidRDefault="00072DB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международному  дню распространения грамотности</w:t>
            </w:r>
          </w:p>
        </w:tc>
        <w:tc>
          <w:tcPr>
            <w:tcW w:w="2339" w:type="dxa"/>
          </w:tcPr>
          <w:p w:rsidR="00493076" w:rsidRPr="003C6678" w:rsidRDefault="004930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493076" w:rsidRPr="003C6678" w:rsidRDefault="004930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493076" w:rsidRPr="003C6678" w:rsidRDefault="004930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39D" w:rsidRPr="003C6678" w:rsidTr="00072DBB">
        <w:tc>
          <w:tcPr>
            <w:tcW w:w="2911" w:type="dxa"/>
            <w:vMerge w:val="restart"/>
          </w:tcPr>
          <w:p w:rsidR="00C1039D" w:rsidRPr="003C6678" w:rsidRDefault="00C1039D" w:rsidP="00C1039D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Курсы внеурочной </w:t>
            </w: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lastRenderedPageBreak/>
              <w:t>деятельности</w:t>
            </w:r>
          </w:p>
        </w:tc>
        <w:tc>
          <w:tcPr>
            <w:tcW w:w="5877" w:type="dxa"/>
          </w:tcPr>
          <w:p w:rsidR="00C1039D" w:rsidRPr="003C6678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методы в экономических задачах.</w:t>
            </w:r>
          </w:p>
        </w:tc>
        <w:tc>
          <w:tcPr>
            <w:tcW w:w="2339" w:type="dxa"/>
          </w:tcPr>
          <w:p w:rsidR="00C1039D" w:rsidRPr="003C6678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1816" w:type="dxa"/>
          </w:tcPr>
          <w:p w:rsidR="00C1039D" w:rsidRPr="003C6678" w:rsidRDefault="00C103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03" w:type="dxa"/>
          </w:tcPr>
          <w:p w:rsidR="00C1039D" w:rsidRPr="003C6678" w:rsidRDefault="00C103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</w:tc>
      </w:tr>
      <w:tr w:rsidR="00C1039D" w:rsidRPr="003C6678" w:rsidTr="00072DBB">
        <w:tc>
          <w:tcPr>
            <w:tcW w:w="2911" w:type="dxa"/>
            <w:vMerge/>
          </w:tcPr>
          <w:p w:rsidR="00C1039D" w:rsidRPr="003C6678" w:rsidRDefault="00C1039D" w:rsidP="00C1039D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C1039D" w:rsidRPr="003C6678" w:rsidRDefault="0028156F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грамотность. Учимся для жизни.</w:t>
            </w:r>
          </w:p>
        </w:tc>
        <w:tc>
          <w:tcPr>
            <w:tcW w:w="2339" w:type="dxa"/>
          </w:tcPr>
          <w:p w:rsidR="00C1039D" w:rsidRPr="003C6678" w:rsidRDefault="0028156F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1816" w:type="dxa"/>
          </w:tcPr>
          <w:p w:rsidR="00C1039D" w:rsidRPr="003C6678" w:rsidRDefault="00C1039D" w:rsidP="00C1039D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39D" w:rsidRPr="003C6678" w:rsidTr="00072DBB">
        <w:tc>
          <w:tcPr>
            <w:tcW w:w="2911" w:type="dxa"/>
            <w:vMerge/>
          </w:tcPr>
          <w:p w:rsidR="00C1039D" w:rsidRPr="003C6678" w:rsidRDefault="00C1039D" w:rsidP="00C1039D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C1039D" w:rsidRPr="003C6678" w:rsidRDefault="00FC1B03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Микроэлектроника</w:t>
            </w:r>
          </w:p>
        </w:tc>
        <w:tc>
          <w:tcPr>
            <w:tcW w:w="2339" w:type="dxa"/>
          </w:tcPr>
          <w:p w:rsidR="00C1039D" w:rsidRPr="003C6678" w:rsidRDefault="0028156F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1816" w:type="dxa"/>
          </w:tcPr>
          <w:p w:rsidR="00C1039D" w:rsidRPr="003C6678" w:rsidRDefault="00C1039D" w:rsidP="00C1039D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Совет учащихся </w:t>
            </w:r>
          </w:p>
        </w:tc>
      </w:tr>
      <w:tr w:rsidR="00C1039D" w:rsidRPr="003C6678" w:rsidTr="00072DBB">
        <w:trPr>
          <w:trHeight w:val="654"/>
        </w:trPr>
        <w:tc>
          <w:tcPr>
            <w:tcW w:w="2911" w:type="dxa"/>
            <w:vMerge/>
          </w:tcPr>
          <w:p w:rsidR="00C1039D" w:rsidRPr="003C6678" w:rsidRDefault="00C1039D" w:rsidP="00C1039D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C1039D" w:rsidRPr="003C6678" w:rsidRDefault="002B13E7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Английская грамматика для эрудитов</w:t>
            </w:r>
          </w:p>
        </w:tc>
        <w:tc>
          <w:tcPr>
            <w:tcW w:w="2339" w:type="dxa"/>
          </w:tcPr>
          <w:p w:rsidR="00C1039D" w:rsidRPr="003C6678" w:rsidRDefault="0028156F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1816" w:type="dxa"/>
          </w:tcPr>
          <w:p w:rsidR="00C1039D" w:rsidRPr="003C6678" w:rsidRDefault="00C1039D" w:rsidP="00C1039D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Совет учащихся </w:t>
            </w:r>
          </w:p>
        </w:tc>
      </w:tr>
      <w:tr w:rsidR="00C1039D" w:rsidRPr="003C6678" w:rsidTr="00072DBB">
        <w:tc>
          <w:tcPr>
            <w:tcW w:w="2911" w:type="dxa"/>
          </w:tcPr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Самоуправление</w:t>
            </w:r>
          </w:p>
        </w:tc>
        <w:tc>
          <w:tcPr>
            <w:tcW w:w="5877" w:type="dxa"/>
          </w:tcPr>
          <w:p w:rsidR="00C1039D" w:rsidRPr="003C6678" w:rsidRDefault="00BA28A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2339" w:type="dxa"/>
          </w:tcPr>
          <w:p w:rsidR="00C1039D" w:rsidRPr="003C6678" w:rsidRDefault="00BA28A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20.09.22</w:t>
            </w:r>
          </w:p>
        </w:tc>
        <w:tc>
          <w:tcPr>
            <w:tcW w:w="1816" w:type="dxa"/>
          </w:tcPr>
          <w:p w:rsidR="00C103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7552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103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C1039D" w:rsidRPr="00C272A7" w:rsidTr="00072DBB">
        <w:tc>
          <w:tcPr>
            <w:tcW w:w="2911" w:type="dxa"/>
          </w:tcPr>
          <w:p w:rsidR="00C1039D" w:rsidRPr="003C6678" w:rsidRDefault="00C1039D" w:rsidP="00C1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Профориентация</w:t>
            </w:r>
          </w:p>
        </w:tc>
        <w:tc>
          <w:tcPr>
            <w:tcW w:w="5877" w:type="dxa"/>
          </w:tcPr>
          <w:p w:rsidR="0028156F" w:rsidRDefault="002764B7" w:rsidP="003D25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81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  <w:r w:rsidR="0028156F">
              <w:rPr>
                <w:rFonts w:ascii="Times New Roman" w:hAnsi="Times New Roman" w:cs="Times New Roman"/>
                <w:sz w:val="24"/>
                <w:szCs w:val="24"/>
              </w:rPr>
              <w:t>«Профессии моего города</w:t>
            </w:r>
            <w:r w:rsidR="0028156F" w:rsidRPr="00E0224C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28156F">
              <w:rPr>
                <w:rFonts w:ascii="Times New Roman" w:hAnsi="Times New Roman" w:cs="Times New Roman"/>
                <w:sz w:val="24"/>
                <w:szCs w:val="24"/>
              </w:rPr>
              <w:t>встречи с</w:t>
            </w:r>
            <w:r w:rsidR="0028156F" w:rsidRPr="00E0224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представителями различных профессий предприятий </w:t>
            </w:r>
            <w:r w:rsidR="0028156F">
              <w:rPr>
                <w:rFonts w:ascii="Times New Roman" w:hAnsi="Times New Roman" w:cs="Times New Roman"/>
                <w:sz w:val="24"/>
                <w:szCs w:val="24"/>
              </w:rPr>
              <w:t>СГК/СУЭК</w:t>
            </w:r>
            <w:r w:rsidR="00281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2535" w:rsidRDefault="002764B7" w:rsidP="003D25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D2535" w:rsidRPr="003D2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обзорных и тематических экскурсий на предприятия </w:t>
            </w:r>
            <w:r w:rsidR="003D2535" w:rsidRPr="003D2535">
              <w:rPr>
                <w:rFonts w:ascii="Times New Roman" w:hAnsi="Times New Roman" w:cs="Times New Roman"/>
                <w:sz w:val="24"/>
                <w:szCs w:val="24"/>
              </w:rPr>
              <w:t xml:space="preserve">СГК/СУЭК </w:t>
            </w:r>
            <w:r w:rsidR="003D2535" w:rsidRPr="003D2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ознакомления с особенностями работы предприятий и технологических процессов, условиями труда, наиболее востребованными профессиями.   </w:t>
            </w:r>
          </w:p>
          <w:p w:rsidR="002764B7" w:rsidRPr="003D2535" w:rsidRDefault="002764B7" w:rsidP="003D25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п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занятий по обучению рабочей профессии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пробоотборщика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класса</w:t>
            </w:r>
          </w:p>
          <w:p w:rsidR="00C1039D" w:rsidRPr="003C6678" w:rsidRDefault="002D1F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Встреча с представителями Кузбасского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политеха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г.Кемерово</w:t>
            </w:r>
            <w:proofErr w:type="spellEnd"/>
          </w:p>
        </w:tc>
        <w:tc>
          <w:tcPr>
            <w:tcW w:w="2339" w:type="dxa"/>
          </w:tcPr>
          <w:p w:rsidR="0028156F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6F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  <w:p w:rsidR="0028156F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6F" w:rsidRDefault="0028156F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39D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  <w:r w:rsidR="0028156F">
              <w:rPr>
                <w:rFonts w:ascii="Times New Roman" w:hAnsi="Times New Roman" w:cs="Times New Roman"/>
                <w:sz w:val="24"/>
                <w:szCs w:val="24"/>
              </w:rPr>
              <w:t xml:space="preserve"> (по договоренности)</w:t>
            </w: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27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27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расписанию занятий</w:t>
            </w: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76" w:rsidRPr="003C6678" w:rsidRDefault="002D1F7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29.09.2022</w:t>
            </w:r>
          </w:p>
        </w:tc>
        <w:tc>
          <w:tcPr>
            <w:tcW w:w="1816" w:type="dxa"/>
          </w:tcPr>
          <w:p w:rsidR="00C103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C1039D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3D2535" w:rsidRDefault="003D2535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Pr="002D1F76" w:rsidRDefault="00FC1B03" w:rsidP="007552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Классный руководитель, преподаватели</w:t>
            </w:r>
            <w:r w:rsidRPr="002D1F76">
              <w:rPr>
                <w:rFonts w:ascii="Times New Roman" w:hAnsi="Times New Roman" w:cs="Times New Roman"/>
                <w:sz w:val="20"/>
                <w:szCs w:val="20"/>
              </w:rPr>
              <w:t xml:space="preserve"> ГБОУ РХ СПО «Черногорский горно-строительный техникум»</w:t>
            </w:r>
          </w:p>
        </w:tc>
      </w:tr>
      <w:tr w:rsidR="0075529D" w:rsidRPr="003C6678" w:rsidTr="00072DBB">
        <w:trPr>
          <w:trHeight w:val="1269"/>
        </w:trPr>
        <w:tc>
          <w:tcPr>
            <w:tcW w:w="2911" w:type="dxa"/>
            <w:vMerge w:val="restart"/>
          </w:tcPr>
          <w:p w:rsidR="0075529D" w:rsidRPr="003C6678" w:rsidRDefault="0075529D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Работа с родителями</w:t>
            </w:r>
          </w:p>
        </w:tc>
        <w:tc>
          <w:tcPr>
            <w:tcW w:w="5877" w:type="dxa"/>
          </w:tcPr>
          <w:p w:rsidR="003D2535" w:rsidRPr="003D2535" w:rsidRDefault="003D2535" w:rsidP="003D2535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253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Родительское собрание №1: </w:t>
            </w:r>
          </w:p>
          <w:p w:rsidR="0075529D" w:rsidRPr="003C6678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2535">
              <w:rPr>
                <w:rFonts w:ascii="Times New Roman" w:hAnsi="Times New Roman" w:cs="Times New Roman"/>
                <w:sz w:val="26"/>
                <w:szCs w:val="26"/>
              </w:rPr>
              <w:t>«Успехи и трудности социально-психологической адаптации учащихся 10 класса»</w:t>
            </w:r>
          </w:p>
        </w:tc>
        <w:tc>
          <w:tcPr>
            <w:tcW w:w="2339" w:type="dxa"/>
          </w:tcPr>
          <w:p w:rsidR="007552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29D" w:rsidRPr="003C6678" w:rsidRDefault="003D2535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  <w:r w:rsidR="001C2BEA" w:rsidRPr="003C667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816" w:type="dxa"/>
          </w:tcPr>
          <w:p w:rsidR="007552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03" w:type="dxa"/>
          </w:tcPr>
          <w:p w:rsidR="007552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7552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75529D" w:rsidRPr="003C6678" w:rsidTr="00072DBB">
        <w:trPr>
          <w:trHeight w:val="1269"/>
        </w:trPr>
        <w:tc>
          <w:tcPr>
            <w:tcW w:w="2911" w:type="dxa"/>
            <w:vMerge/>
          </w:tcPr>
          <w:p w:rsidR="0075529D" w:rsidRPr="003C6678" w:rsidRDefault="0075529D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7552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Индивидуальная работа с родителями учащихся «Группы риска» (дети, оказавшиеся в трудной жизненной ситуации).</w:t>
            </w:r>
          </w:p>
        </w:tc>
        <w:tc>
          <w:tcPr>
            <w:tcW w:w="2339" w:type="dxa"/>
          </w:tcPr>
          <w:p w:rsidR="0075529D" w:rsidRPr="003C6678" w:rsidRDefault="001C2BEA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6" w:type="dxa"/>
          </w:tcPr>
          <w:p w:rsidR="0075529D" w:rsidRPr="003C6678" w:rsidRDefault="0075529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03" w:type="dxa"/>
          </w:tcPr>
          <w:p w:rsidR="007552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75529D" w:rsidRPr="003C6678" w:rsidRDefault="0075529D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C5E94" w:rsidRPr="003C6678" w:rsidTr="00072DBB">
        <w:trPr>
          <w:trHeight w:val="225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декады «Золотая осень - школьная пора» (осенние ярмарки, конкурсы поделок 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природного материала, фотографий, рисунков, КВН)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360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4" w:rsidRPr="003C6678" w:rsidTr="00072DBB">
        <w:trPr>
          <w:trHeight w:val="480"/>
        </w:trPr>
        <w:tc>
          <w:tcPr>
            <w:tcW w:w="2911" w:type="dxa"/>
            <w:vMerge w:val="restart"/>
          </w:tcPr>
          <w:p w:rsidR="005C5E94" w:rsidRPr="003C6678" w:rsidRDefault="005C5E94" w:rsidP="00792655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предметно-пространственной среды</w:t>
            </w:r>
          </w:p>
          <w:p w:rsidR="005C5E94" w:rsidRPr="003C6678" w:rsidRDefault="005C5E94" w:rsidP="0079265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877" w:type="dxa"/>
          </w:tcPr>
          <w:p w:rsidR="005C5E94" w:rsidRPr="003C6678" w:rsidRDefault="005C5E94" w:rsidP="0007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205 лет со дня рождения Алексея Константиновича Толстого, русского писателя, поэта, драматурга (1817-1875).</w:t>
            </w:r>
          </w:p>
          <w:p w:rsidR="005C5E94" w:rsidRPr="003C6678" w:rsidRDefault="005C5E94" w:rsidP="00072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  <w:r w:rsidRPr="003C6678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210 лет со дня Бородинского сражения (1812 г.). </w:t>
            </w:r>
            <w:proofErr w:type="spellStart"/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HYPERLINK "http://shelena099gmailcom.blogspot.com/2019/10/2.html" \t "_blank" </w:instrTex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separate"/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Флешмоб</w:t>
            </w:r>
            <w:proofErr w:type="spellEnd"/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по стихотворению М.Ю. Лермонтова "Бородино"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435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7" w:type="dxa"/>
          </w:tcPr>
          <w:p w:rsidR="005C5E94" w:rsidRPr="003C6678" w:rsidRDefault="00CB248E" w:rsidP="00CB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Сбор документов (заявлений на внеурочную деятельность, участие в ВСОШ, копии паспорта, </w:t>
            </w:r>
            <w:proofErr w:type="spellStart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СНИЛСа</w:t>
            </w:r>
            <w:proofErr w:type="spellEnd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, ОШ, личные дела и другие).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263"/>
        </w:trPr>
        <w:tc>
          <w:tcPr>
            <w:tcW w:w="2911" w:type="dxa"/>
            <w:vMerge w:val="restart"/>
          </w:tcPr>
          <w:p w:rsidR="005C5E94" w:rsidRPr="003C6678" w:rsidRDefault="005C5E94" w:rsidP="0079265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 безопасность</w:t>
            </w: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Эвакуация, знакомство с инструкцией при угрозе террористических атак.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25.09.22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70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месячника безопасности и гражданской защиты детей ( по профилактике ДДТТ, пожарной безопасности, экстремизма, терроризма, тренировочная эвакуация учащихся и работников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405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7" w:type="dxa"/>
          </w:tcPr>
          <w:p w:rsidR="005C5E94" w:rsidRPr="003C6678" w:rsidRDefault="00AA280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половой неприкосновенности.  </w:t>
            </w:r>
            <w:r w:rsidR="005C5E94"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«о </w:t>
            </w:r>
            <w:r w:rsidR="005C5E94"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существующей уголовной ответственности за преступления против половой неприкосновенности и половой свободы личности.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30.09.22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C5E94" w:rsidRPr="003C6678" w:rsidTr="00072DBB">
        <w:trPr>
          <w:trHeight w:val="405"/>
        </w:trPr>
        <w:tc>
          <w:tcPr>
            <w:tcW w:w="2911" w:type="dxa"/>
          </w:tcPr>
          <w:p w:rsidR="005C5E94" w:rsidRPr="003C6678" w:rsidRDefault="005C5E94" w:rsidP="0079265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СПТ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23.09.22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рук-ль, психолог</w:t>
            </w:r>
          </w:p>
          <w:p w:rsidR="005C5E94" w:rsidRPr="003C6678" w:rsidRDefault="005C5E94" w:rsidP="007552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94" w:rsidRPr="003C6678" w:rsidTr="00072DBB">
        <w:trPr>
          <w:trHeight w:val="570"/>
        </w:trPr>
        <w:tc>
          <w:tcPr>
            <w:tcW w:w="2911" w:type="dxa"/>
            <w:vMerge w:val="restart"/>
          </w:tcPr>
          <w:p w:rsidR="005C5E94" w:rsidRPr="003C6678" w:rsidRDefault="005C5E94" w:rsidP="005C5E94">
            <w:pPr>
              <w:spacing w:line="276" w:lineRule="auto"/>
              <w:ind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Социальное партнёрство </w:t>
            </w:r>
          </w:p>
        </w:tc>
        <w:tc>
          <w:tcPr>
            <w:tcW w:w="5877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Наши социальные партнёры</w:t>
            </w:r>
          </w:p>
        </w:tc>
        <w:tc>
          <w:tcPr>
            <w:tcW w:w="2339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16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03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рук-ль, администрация</w:t>
            </w:r>
          </w:p>
        </w:tc>
      </w:tr>
      <w:tr w:rsidR="005C5E94" w:rsidRPr="003C6678" w:rsidTr="00072DBB">
        <w:trPr>
          <w:trHeight w:val="495"/>
        </w:trPr>
        <w:tc>
          <w:tcPr>
            <w:tcW w:w="2911" w:type="dxa"/>
            <w:vMerge/>
          </w:tcPr>
          <w:p w:rsidR="005C5E94" w:rsidRPr="003C6678" w:rsidRDefault="005C5E94" w:rsidP="00792655">
            <w:pPr>
              <w:spacing w:line="276" w:lineRule="auto"/>
              <w:ind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7" w:type="dxa"/>
          </w:tcPr>
          <w:p w:rsidR="005C5E94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Социальные проекты «Волонтёрское движение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благотворительной акции «Поделись теплом» Помощь мобилизованным.</w:t>
            </w:r>
          </w:p>
          <w:p w:rsidR="0055533B" w:rsidRDefault="006F442A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«Письма участникам</w:t>
            </w:r>
            <w:r w:rsidR="0055533B">
              <w:rPr>
                <w:rFonts w:ascii="Times New Roman" w:hAnsi="Times New Roman" w:cs="Times New Roman"/>
                <w:sz w:val="24"/>
                <w:szCs w:val="24"/>
              </w:rPr>
              <w:t xml:space="preserve"> спецоперации»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форум активной молодежи «Социальный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проект. От идеи до реализации»</w:t>
            </w:r>
          </w:p>
          <w:p w:rsidR="0055533B" w:rsidRPr="003C6678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5C5E94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28.09-07.10.2022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25.09.2022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Pr="003C6678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C5E94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C5E94" w:rsidRPr="003C6678">
              <w:rPr>
                <w:rFonts w:ascii="Times New Roman" w:hAnsi="Times New Roman" w:cs="Times New Roman"/>
                <w:sz w:val="24"/>
                <w:szCs w:val="24"/>
              </w:rPr>
              <w:t>чащиеся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Pr="003C6678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03" w:type="dxa"/>
          </w:tcPr>
          <w:p w:rsidR="005C5E94" w:rsidRPr="003C6678" w:rsidRDefault="005C5E94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рук-ль, организатор</w:t>
            </w:r>
          </w:p>
        </w:tc>
      </w:tr>
    </w:tbl>
    <w:p w:rsidR="00792655" w:rsidRPr="003C6678" w:rsidRDefault="00792655" w:rsidP="00D51362">
      <w:pPr>
        <w:rPr>
          <w:rFonts w:ascii="Times New Roman" w:hAnsi="Times New Roman" w:cs="Times New Roman"/>
          <w:sz w:val="24"/>
          <w:szCs w:val="24"/>
        </w:rPr>
      </w:pPr>
    </w:p>
    <w:p w:rsidR="00792655" w:rsidRPr="003C6678" w:rsidRDefault="00792655" w:rsidP="00792655">
      <w:pPr>
        <w:rPr>
          <w:rFonts w:ascii="Times New Roman" w:hAnsi="Times New Roman" w:cs="Times New Roman"/>
          <w:sz w:val="24"/>
          <w:szCs w:val="24"/>
        </w:rPr>
      </w:pPr>
    </w:p>
    <w:p w:rsidR="00792655" w:rsidRDefault="00792655" w:rsidP="00792655">
      <w:pPr>
        <w:tabs>
          <w:tab w:val="left" w:pos="4980"/>
        </w:tabs>
        <w:rPr>
          <w:rFonts w:ascii="Times New Roman" w:hAnsi="Times New Roman" w:cs="Times New Roman"/>
          <w:sz w:val="24"/>
          <w:szCs w:val="24"/>
        </w:rPr>
      </w:pPr>
      <w:r w:rsidRPr="003C6678">
        <w:rPr>
          <w:rFonts w:ascii="Times New Roman" w:hAnsi="Times New Roman" w:cs="Times New Roman"/>
          <w:sz w:val="24"/>
          <w:szCs w:val="24"/>
        </w:rPr>
        <w:tab/>
      </w:r>
    </w:p>
    <w:p w:rsidR="00DE2883" w:rsidRPr="003C6678" w:rsidRDefault="00DE2883" w:rsidP="00792655">
      <w:pPr>
        <w:tabs>
          <w:tab w:val="left" w:pos="49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317"/>
        <w:gridCol w:w="1763"/>
        <w:gridCol w:w="1843"/>
        <w:gridCol w:w="2551"/>
      </w:tblGrid>
      <w:tr w:rsidR="00792655" w:rsidRPr="003C6678" w:rsidTr="00ED1608">
        <w:tc>
          <w:tcPr>
            <w:tcW w:w="15446" w:type="dxa"/>
            <w:gridSpan w:val="5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792655" w:rsidRPr="003C6678" w:rsidTr="00ED1608">
        <w:tc>
          <w:tcPr>
            <w:tcW w:w="2972" w:type="dxa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6317" w:type="dxa"/>
            <w:vAlign w:val="center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763" w:type="dxa"/>
            <w:vAlign w:val="center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3" w:type="dxa"/>
            <w:vAlign w:val="center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Для кого проводится</w:t>
            </w:r>
          </w:p>
        </w:tc>
        <w:tc>
          <w:tcPr>
            <w:tcW w:w="2551" w:type="dxa"/>
            <w:vAlign w:val="center"/>
          </w:tcPr>
          <w:p w:rsidR="00792655" w:rsidRPr="003C6678" w:rsidRDefault="00792655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92655" w:rsidRPr="003C6678" w:rsidTr="00ED1608">
        <w:tc>
          <w:tcPr>
            <w:tcW w:w="2972" w:type="dxa"/>
          </w:tcPr>
          <w:p w:rsidR="00792655" w:rsidRPr="003C6678" w:rsidRDefault="00792655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Классное руководство: </w:t>
            </w:r>
          </w:p>
        </w:tc>
        <w:tc>
          <w:tcPr>
            <w:tcW w:w="6317" w:type="dxa"/>
          </w:tcPr>
          <w:p w:rsidR="00792655" w:rsidRPr="003C6678" w:rsidRDefault="00A024E1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Кл.ч</w:t>
            </w:r>
            <w:proofErr w:type="spellEnd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. «Разговоры о важном»:</w:t>
            </w:r>
          </w:p>
        </w:tc>
        <w:tc>
          <w:tcPr>
            <w:tcW w:w="1763" w:type="dxa"/>
          </w:tcPr>
          <w:p w:rsidR="00792655" w:rsidRPr="003C6678" w:rsidRDefault="00792655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2655" w:rsidRPr="003C6678" w:rsidRDefault="00792655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2655" w:rsidRPr="003C6678" w:rsidRDefault="00792655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гражданское воспитание</w:t>
            </w:r>
          </w:p>
        </w:tc>
        <w:tc>
          <w:tcPr>
            <w:tcW w:w="6317" w:type="dxa"/>
          </w:tcPr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bCs/>
                <w:color w:val="181818"/>
              </w:rPr>
              <w:t>День учителя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181818"/>
              </w:rPr>
              <w:t>«Могу ли я научить других (наставничество)»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bCs/>
                <w:color w:val="181818"/>
              </w:rPr>
              <w:t>День отца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181818"/>
              </w:rPr>
              <w:t>«Отчество — от слова «отец»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181818"/>
              </w:rPr>
              <w:t> </w:t>
            </w:r>
            <w:r w:rsidRPr="003C6678">
              <w:rPr>
                <w:bCs/>
                <w:color w:val="181818"/>
              </w:rPr>
              <w:t>День музыки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181818"/>
              </w:rPr>
              <w:t>«Что мы музыкой зовём»</w:t>
            </w:r>
          </w:p>
          <w:p w:rsidR="00B3022E" w:rsidRPr="003C6678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bCs/>
                <w:color w:val="181818"/>
              </w:rPr>
              <w:t>Традиционные семейные ценности</w:t>
            </w:r>
          </w:p>
          <w:p w:rsidR="00B3022E" w:rsidRDefault="00B3022E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181818"/>
              </w:rPr>
              <w:t>«Счастлив тот, кто счастлив у себя дома»</w:t>
            </w:r>
          </w:p>
          <w:p w:rsidR="0055533B" w:rsidRDefault="0055533B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:rsidR="0055533B" w:rsidRDefault="00C32E59" w:rsidP="00555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Благотворительная акция «Своих не бросаем!»</w:t>
            </w:r>
          </w:p>
          <w:p w:rsidR="00BB1926" w:rsidRDefault="00BB1926" w:rsidP="00555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555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555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«Посвящение в СУЭК-класс»</w:t>
            </w:r>
          </w:p>
          <w:p w:rsidR="00301E22" w:rsidRPr="003C6678" w:rsidRDefault="00301E22" w:rsidP="004F198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:rsidR="00B3022E" w:rsidRPr="003C6678" w:rsidRDefault="00B3022E" w:rsidP="00A024E1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763" w:type="dxa"/>
          </w:tcPr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B3022E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33B" w:rsidRDefault="0055533B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BB1926" w:rsidRDefault="00BB192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Pr="003C6678" w:rsidRDefault="00BB1926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октября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926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  <w:p w:rsidR="00BB1926" w:rsidRPr="003C6678" w:rsidRDefault="00BB1926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патриотическое воспитание</w:t>
            </w:r>
          </w:p>
        </w:tc>
        <w:tc>
          <w:tcPr>
            <w:tcW w:w="6317" w:type="dxa"/>
          </w:tcPr>
          <w:p w:rsidR="00B3022E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Церемония подн</w:t>
            </w:r>
            <w:r w:rsidR="00301E22">
              <w:rPr>
                <w:rFonts w:ascii="Times New Roman" w:hAnsi="Times New Roman" w:cs="Times New Roman"/>
                <w:sz w:val="24"/>
                <w:szCs w:val="24"/>
              </w:rPr>
              <w:t>ятия флага РФ, исполнение гимна</w:t>
            </w:r>
          </w:p>
          <w:p w:rsidR="00301E22" w:rsidRPr="003C6678" w:rsidRDefault="00301E2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 воспитание</w:t>
            </w:r>
          </w:p>
        </w:tc>
        <w:tc>
          <w:tcPr>
            <w:tcW w:w="6317" w:type="dxa"/>
          </w:tcPr>
          <w:p w:rsidR="00B3022E" w:rsidRPr="003C6678" w:rsidRDefault="00B3022E" w:rsidP="00A024E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мероприятий, </w:t>
            </w:r>
            <w:proofErr w:type="gramStart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посвященных  Дню</w:t>
            </w:r>
            <w:proofErr w:type="gramEnd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</w:t>
            </w:r>
          </w:p>
          <w:p w:rsidR="00B3022E" w:rsidRPr="003C6678" w:rsidRDefault="00B3022E" w:rsidP="00A02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 мероприятий в рамках Большой учительской недели,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приуроченной ко Дню учителя  </w:t>
            </w:r>
            <w:hyperlink r:id="rId6" w:history="1">
              <w:r w:rsidRPr="003C6678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https://edu.gov.ru/</w:t>
              </w:r>
            </w:hyperlink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01-05.10.22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-эстетическое воспитание</w:t>
            </w: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мероприятий, </w:t>
            </w:r>
            <w:proofErr w:type="gramStart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посвященных  65</w:t>
            </w:r>
            <w:proofErr w:type="gramEnd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летию</w:t>
            </w:r>
            <w:proofErr w:type="spellEnd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дня зажжения Вечного огня (1957 г.)</w:t>
            </w:r>
          </w:p>
          <w:p w:rsidR="00B3022E" w:rsidRPr="003C6678" w:rsidRDefault="00B3022E" w:rsidP="00F819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 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«Нет выше звания -  Учитель». 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06.10.22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04.10.22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</w:t>
            </w:r>
          </w:p>
        </w:tc>
        <w:tc>
          <w:tcPr>
            <w:tcW w:w="6317" w:type="dxa"/>
          </w:tcPr>
          <w:p w:rsidR="00B3022E" w:rsidRPr="003C6678" w:rsidRDefault="00B3022E" w:rsidP="00F81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1.День здоровья. «Норма ГТО – норма жизни».</w:t>
            </w:r>
          </w:p>
          <w:p w:rsidR="00B3022E" w:rsidRPr="003C6678" w:rsidRDefault="00B3022E" w:rsidP="00F81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2.День гражданской обороны.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15.10.22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909C1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-трудовое воспитание</w:t>
            </w: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Субботник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11.10-16.10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-экологическое воспитание</w:t>
            </w: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в рамках  Всероссийского урока «Экология и энергосбережение» в рамках Всероссийского фестиваля энергосбережения #</w:t>
            </w:r>
            <w:proofErr w:type="spellStart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ВместеЯрче</w:t>
            </w:r>
            <w:proofErr w:type="spellEnd"/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15.10.22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-ценности научного познания</w:t>
            </w: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 65-летию со дня запуска первого искусственного спутника Земли (1957 г.)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04.10.22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>Школьный урок</w:t>
            </w:r>
          </w:p>
        </w:tc>
        <w:tc>
          <w:tcPr>
            <w:tcW w:w="6317" w:type="dxa"/>
          </w:tcPr>
          <w:p w:rsidR="00B3022E" w:rsidRPr="003C6678" w:rsidRDefault="00B3022E" w:rsidP="00F81967">
            <w:pPr>
              <w:tabs>
                <w:tab w:val="center" w:pos="379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</w:t>
            </w:r>
            <w:r w:rsidRPr="003C66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130 лет со дня рождения Марины Ивановны Цветаевой, поэта (1892-1941).</w:t>
            </w:r>
          </w:p>
          <w:p w:rsidR="00B3022E" w:rsidRPr="003C6678" w:rsidRDefault="00B3022E" w:rsidP="00F81967">
            <w:pPr>
              <w:tabs>
                <w:tab w:val="center" w:pos="379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120 лет со дня рождения Евгения Андреевича Пермяка, детского писателя (1902- 1982).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  <w:vMerge w:val="restart"/>
          </w:tcPr>
          <w:p w:rsidR="00B3022E" w:rsidRPr="003C6678" w:rsidRDefault="00B3022E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>Курсы внеурочной деятельности</w:t>
            </w:r>
          </w:p>
        </w:tc>
        <w:tc>
          <w:tcPr>
            <w:tcW w:w="6317" w:type="dxa"/>
          </w:tcPr>
          <w:p w:rsidR="00B3022E" w:rsidRPr="003C6678" w:rsidRDefault="00C32E5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без границ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месяца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</w:tc>
      </w:tr>
      <w:tr w:rsidR="00B3022E" w:rsidRPr="003C6678" w:rsidTr="00ED1608">
        <w:tc>
          <w:tcPr>
            <w:tcW w:w="2972" w:type="dxa"/>
            <w:vMerge/>
          </w:tcPr>
          <w:p w:rsidR="00B3022E" w:rsidRPr="003C6678" w:rsidRDefault="00B3022E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выбор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Совет учащихся </w:t>
            </w:r>
          </w:p>
        </w:tc>
      </w:tr>
      <w:tr w:rsidR="00B3022E" w:rsidRPr="003C6678" w:rsidTr="00ED1608">
        <w:tc>
          <w:tcPr>
            <w:tcW w:w="2972" w:type="dxa"/>
            <w:vMerge/>
          </w:tcPr>
          <w:p w:rsidR="00B3022E" w:rsidRPr="003C6678" w:rsidRDefault="00B3022E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3022E" w:rsidRPr="003C6678" w:rsidRDefault="00C32E59" w:rsidP="00C32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 большая перемена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Совет учащихся </w:t>
            </w:r>
          </w:p>
        </w:tc>
      </w:tr>
      <w:tr w:rsidR="00B3022E" w:rsidRPr="003C6678" w:rsidTr="00ED1608">
        <w:trPr>
          <w:trHeight w:val="654"/>
        </w:trPr>
        <w:tc>
          <w:tcPr>
            <w:tcW w:w="2972" w:type="dxa"/>
            <w:vMerge/>
          </w:tcPr>
          <w:p w:rsidR="00B3022E" w:rsidRPr="003C6678" w:rsidRDefault="00B3022E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случаи пунктуации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rPr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Совет учащихся </w:t>
            </w:r>
          </w:p>
        </w:tc>
      </w:tr>
      <w:tr w:rsidR="00B3022E" w:rsidRPr="003C6678" w:rsidTr="00ED1608">
        <w:tc>
          <w:tcPr>
            <w:tcW w:w="2972" w:type="dxa"/>
            <w:vMerge w:val="restart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Самоуправление</w:t>
            </w: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05.10.22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  <w:vMerge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19.10.22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3022E" w:rsidRPr="003C6678" w:rsidTr="00ED1608">
        <w:tc>
          <w:tcPr>
            <w:tcW w:w="2972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Профориентация</w:t>
            </w:r>
          </w:p>
        </w:tc>
        <w:tc>
          <w:tcPr>
            <w:tcW w:w="6317" w:type="dxa"/>
          </w:tcPr>
          <w:p w:rsidR="00B3022E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022E"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час «</w:t>
            </w:r>
            <w:r w:rsidR="00B3022E" w:rsidRPr="003C667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" w:tooltip="Сценарий родительского собрания" w:history="1">
              <w:r w:rsidR="00B3022E" w:rsidRPr="003C6678">
                <w:rPr>
                  <w:rStyle w:val="a5"/>
                  <w:rFonts w:ascii="Times New Roman" w:hAnsi="Times New Roman" w:cs="Times New Roman"/>
                  <w:b w:val="0"/>
                  <w:color w:val="2C1B09"/>
                  <w:sz w:val="24"/>
                  <w:szCs w:val="24"/>
                  <w:bdr w:val="none" w:sz="0" w:space="0" w:color="auto" w:frame="1"/>
                </w:rPr>
                <w:t>Выбор профессии - дело серьезное.</w:t>
              </w:r>
            </w:hyperlink>
            <w:r w:rsidR="00B3022E"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B03" w:rsidRDefault="00FC1B03" w:rsidP="00FC1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Встреча с представителями ХТИ—филиал СФУ</w:t>
            </w:r>
          </w:p>
          <w:p w:rsidR="00FC1B03" w:rsidRDefault="00FC1B03" w:rsidP="00FC1B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(знакомство с профессиями, востребованными на предприятиях СГК/СУЭК)</w:t>
            </w:r>
          </w:p>
          <w:p w:rsidR="003D2535" w:rsidRDefault="003D2535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2535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535" w:rsidRPr="003D253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Совета молодежи СГК/СУЭК– экскурсиях, конкурсах, встречах, спортивных соревнованиях </w:t>
            </w:r>
            <w:r w:rsidR="00BD6F43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  <w:r w:rsidR="00BD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F4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D6F43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материалов для </w:t>
            </w:r>
            <w:r w:rsidR="00BD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классной газеты</w:t>
            </w:r>
            <w:r w:rsidR="00BD6F43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популяризации и повышения престижа профессий, востребованных на предприятиях </w:t>
            </w:r>
            <w:r w:rsidR="00BD6F43">
              <w:rPr>
                <w:rFonts w:ascii="Times New Roman" w:hAnsi="Times New Roman" w:cs="Times New Roman"/>
                <w:sz w:val="24"/>
                <w:szCs w:val="24"/>
              </w:rPr>
              <w:t>СГК/СУЭК.</w:t>
            </w: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региональных конкурсах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«Молодые профессионалы» (</w:t>
            </w:r>
            <w:proofErr w:type="spellStart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JuniorSkills</w:t>
            </w:r>
            <w:proofErr w:type="spellEnd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WorldSkills</w:t>
            </w:r>
            <w:proofErr w:type="spellEnd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Russia</w:t>
            </w:r>
            <w:proofErr w:type="spellEnd"/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иных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конкурсах профессионально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аправленности, в </w:t>
            </w:r>
            <w:proofErr w:type="spellStart"/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5A5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Участие в </w:t>
            </w:r>
            <w:r w:rsidRPr="00266133">
              <w:rPr>
                <w:rFonts w:ascii="Times New Roman" w:hAnsi="Times New Roman" w:cs="Times New Roman"/>
                <w:sz w:val="24"/>
                <w:szCs w:val="24"/>
              </w:rPr>
              <w:t>профессиональных пробах</w:t>
            </w:r>
            <w:r w:rsidRPr="002661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5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ознакомительных мастер-классах</w:t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в федеральных проектах: Всероссийской </w:t>
            </w:r>
            <w:proofErr w:type="spellStart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программе «Билет в будущее», </w:t>
            </w:r>
            <w:proofErr w:type="spellStart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профориентационном</w:t>
            </w:r>
            <w:proofErr w:type="spellEnd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</w:t>
            </w:r>
            <w:proofErr w:type="spellStart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7B6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Проектория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«Лифт в будущее»</w:t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64B7" w:rsidRPr="003C6678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п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занятий по обучению рабочей профессии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пробоотборщика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класса</w:t>
            </w:r>
          </w:p>
        </w:tc>
        <w:tc>
          <w:tcPr>
            <w:tcW w:w="1763" w:type="dxa"/>
          </w:tcPr>
          <w:p w:rsidR="00B3022E" w:rsidRDefault="00C272A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022E" w:rsidRPr="003C6678">
              <w:rPr>
                <w:rFonts w:ascii="Times New Roman" w:hAnsi="Times New Roman" w:cs="Times New Roman"/>
                <w:sz w:val="24"/>
                <w:szCs w:val="24"/>
              </w:rPr>
              <w:t>.10.22</w:t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20.10.2022</w:t>
            </w: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35" w:rsidRDefault="003D2535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1-2 раза в квартал</w:t>
            </w: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83" w:rsidRDefault="00DE288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27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расписанию занятий</w:t>
            </w:r>
          </w:p>
          <w:p w:rsidR="002764B7" w:rsidRPr="003C6678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B03" w:rsidRDefault="00FC1B03" w:rsidP="00B30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64B7" w:rsidRPr="003C6678" w:rsidRDefault="00FC1B03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преподаватели</w:t>
            </w:r>
            <w:r w:rsidRPr="00231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9F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БОУ РХ СПО «</w:t>
            </w:r>
            <w:r w:rsidRPr="006B09F2">
              <w:rPr>
                <w:rFonts w:ascii="Times New Roman" w:hAnsi="Times New Roman" w:cs="Times New Roman"/>
                <w:sz w:val="26"/>
                <w:szCs w:val="26"/>
              </w:rPr>
              <w:t xml:space="preserve">Черногорский </w:t>
            </w:r>
            <w:r w:rsidRPr="006B09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строительный техникум»</w:t>
            </w:r>
          </w:p>
        </w:tc>
      </w:tr>
      <w:tr w:rsidR="00B3022E" w:rsidRPr="003C6678" w:rsidTr="00792655">
        <w:trPr>
          <w:trHeight w:val="384"/>
        </w:trPr>
        <w:tc>
          <w:tcPr>
            <w:tcW w:w="2972" w:type="dxa"/>
            <w:vMerge w:val="restart"/>
          </w:tcPr>
          <w:p w:rsidR="00B3022E" w:rsidRPr="003C6678" w:rsidRDefault="00B3022E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Работа с родителями</w:t>
            </w:r>
          </w:p>
        </w:tc>
        <w:tc>
          <w:tcPr>
            <w:tcW w:w="6317" w:type="dxa"/>
          </w:tcPr>
          <w:p w:rsidR="00B3022E" w:rsidRPr="003C6678" w:rsidRDefault="00CE46E2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</w:t>
            </w:r>
            <w:r w:rsidR="00BD6F43" w:rsidRPr="003C6678">
              <w:rPr>
                <w:rFonts w:ascii="Times New Roman" w:hAnsi="Times New Roman" w:cs="Times New Roman"/>
                <w:sz w:val="24"/>
                <w:szCs w:val="24"/>
              </w:rPr>
              <w:t>одительское собрание с родителями учащихся, претендующих на медаль.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19.10.22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B3022E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6F43">
              <w:rPr>
                <w:rFonts w:ascii="Times New Roman" w:hAnsi="Times New Roman" w:cs="Times New Roman"/>
                <w:sz w:val="24"/>
                <w:szCs w:val="24"/>
              </w:rPr>
              <w:t>лассный рук-ль</w:t>
            </w:r>
          </w:p>
          <w:p w:rsidR="00BD6F43" w:rsidRPr="003C6678" w:rsidRDefault="00BD6F43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22E" w:rsidRPr="003C6678" w:rsidTr="00ED1608">
        <w:trPr>
          <w:trHeight w:val="461"/>
        </w:trPr>
        <w:tc>
          <w:tcPr>
            <w:tcW w:w="2972" w:type="dxa"/>
            <w:vMerge/>
          </w:tcPr>
          <w:p w:rsidR="00B3022E" w:rsidRPr="003C6678" w:rsidRDefault="00B3022E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детьми «Группы риска» </w:t>
            </w:r>
          </w:p>
        </w:tc>
        <w:tc>
          <w:tcPr>
            <w:tcW w:w="176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3022E" w:rsidRPr="003C6678" w:rsidRDefault="00B3022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3022E" w:rsidRPr="003C6678" w:rsidRDefault="00B3022E" w:rsidP="00B30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F43" w:rsidRPr="003C6678" w:rsidTr="00ED1608">
        <w:trPr>
          <w:trHeight w:val="269"/>
        </w:trPr>
        <w:tc>
          <w:tcPr>
            <w:tcW w:w="2972" w:type="dxa"/>
            <w:vMerge/>
          </w:tcPr>
          <w:p w:rsidR="00BD6F43" w:rsidRPr="003C6678" w:rsidRDefault="00BD6F43" w:rsidP="00BD6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 консультации, встречи с учителями-предметниками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ЗДУВР, классный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BD6F43" w:rsidRPr="003C6678" w:rsidTr="00792655">
        <w:trPr>
          <w:trHeight w:val="562"/>
        </w:trPr>
        <w:tc>
          <w:tcPr>
            <w:tcW w:w="2972" w:type="dxa"/>
            <w:vMerge w:val="restart"/>
          </w:tcPr>
          <w:p w:rsidR="00BD6F43" w:rsidRPr="003C6678" w:rsidRDefault="00BD6F43" w:rsidP="00BD6F4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Ключевые общешкольные дела</w:t>
            </w: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Школьные олимпиады.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D6F43" w:rsidRPr="003C6678" w:rsidTr="00792655">
        <w:trPr>
          <w:trHeight w:val="562"/>
        </w:trPr>
        <w:tc>
          <w:tcPr>
            <w:tcW w:w="2972" w:type="dxa"/>
            <w:vMerge/>
          </w:tcPr>
          <w:p w:rsidR="00BD6F43" w:rsidRPr="003C6678" w:rsidRDefault="00BD6F43" w:rsidP="00BD6F4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05.10.22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D6F43" w:rsidRPr="003C6678" w:rsidTr="00792655">
        <w:trPr>
          <w:trHeight w:val="562"/>
        </w:trPr>
        <w:tc>
          <w:tcPr>
            <w:tcW w:w="2972" w:type="dxa"/>
            <w:vMerge/>
          </w:tcPr>
          <w:p w:rsidR="00BD6F43" w:rsidRPr="003C6678" w:rsidRDefault="00BD6F43" w:rsidP="00BD6F4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D6F43" w:rsidRPr="003C6678" w:rsidTr="00792655">
        <w:trPr>
          <w:trHeight w:val="562"/>
        </w:trPr>
        <w:tc>
          <w:tcPr>
            <w:tcW w:w="2972" w:type="dxa"/>
          </w:tcPr>
          <w:p w:rsidR="00BD6F43" w:rsidRPr="003C6678" w:rsidRDefault="00BD6F43" w:rsidP="00BD6F4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Сбор гуманитарной помощи мирным жителям Донбасса и Луганской области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Учащиеся, родители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D6F43" w:rsidRPr="003C6678" w:rsidTr="00792655">
        <w:trPr>
          <w:trHeight w:val="375"/>
        </w:trPr>
        <w:tc>
          <w:tcPr>
            <w:tcW w:w="2972" w:type="dxa"/>
          </w:tcPr>
          <w:p w:rsidR="00BD6F43" w:rsidRPr="003C6678" w:rsidRDefault="00BD6F43" w:rsidP="00BD6F43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Проведение школьного уровня ВСОШ по предметам:</w:t>
            </w:r>
          </w:p>
          <w:p w:rsidR="00BD6F43" w:rsidRPr="003C6678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-русский язык</w:t>
            </w:r>
          </w:p>
          <w:p w:rsidR="00BD6F43" w:rsidRPr="003C6678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-литература</w:t>
            </w:r>
          </w:p>
          <w:p w:rsidR="00BD6F43" w:rsidRPr="003C6678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-математика</w:t>
            </w:r>
          </w:p>
          <w:p w:rsidR="00BD6F43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-история</w:t>
            </w:r>
          </w:p>
          <w:p w:rsidR="0055533B" w:rsidRDefault="0055533B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-иностранный язык</w:t>
            </w:r>
          </w:p>
          <w:p w:rsidR="0055533B" w:rsidRDefault="0055533B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-химия</w:t>
            </w:r>
          </w:p>
          <w:p w:rsidR="0055533B" w:rsidRDefault="0055533B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-экономика</w:t>
            </w:r>
          </w:p>
          <w:p w:rsidR="0055533B" w:rsidRDefault="0055533B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-информатика</w:t>
            </w:r>
          </w:p>
          <w:p w:rsidR="00DD6CA9" w:rsidRPr="003C6678" w:rsidRDefault="00DD6CA9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центр «Точка роста»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  <w:p w:rsidR="00DD6CA9" w:rsidRPr="003C6678" w:rsidRDefault="00DD6CA9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  <w:bookmarkStart w:id="1" w:name="_GoBack"/>
            <w:bookmarkEnd w:id="1"/>
          </w:p>
        </w:tc>
      </w:tr>
      <w:tr w:rsidR="00BD6F43" w:rsidRPr="003C6678" w:rsidTr="00792655">
        <w:trPr>
          <w:trHeight w:val="375"/>
        </w:trPr>
        <w:tc>
          <w:tcPr>
            <w:tcW w:w="2972" w:type="dxa"/>
          </w:tcPr>
          <w:p w:rsidR="00BD6F43" w:rsidRPr="003C6678" w:rsidRDefault="00BD6F43" w:rsidP="00BD6F43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Сбор документов на пришкольный лагерь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15.10-18.10.22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F43" w:rsidRPr="003C6678" w:rsidTr="00792655">
        <w:trPr>
          <w:trHeight w:val="390"/>
        </w:trPr>
        <w:tc>
          <w:tcPr>
            <w:tcW w:w="2972" w:type="dxa"/>
          </w:tcPr>
          <w:p w:rsidR="00BD6F43" w:rsidRPr="003C6678" w:rsidRDefault="00BD6F43" w:rsidP="00BD6F43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 безопасность</w:t>
            </w: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 в рамках акции «Неделя «Светофор»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D6F43" w:rsidRPr="003C6678" w:rsidTr="00792655">
        <w:trPr>
          <w:trHeight w:val="390"/>
        </w:trPr>
        <w:tc>
          <w:tcPr>
            <w:tcW w:w="2972" w:type="dxa"/>
          </w:tcPr>
          <w:p w:rsidR="00BD6F43" w:rsidRPr="003C6678" w:rsidRDefault="00BD6F43" w:rsidP="00BD6F43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7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урок безопасности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школьников в сети Интернет.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Проведение тематического урока в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рамках образовательного процесса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(рекомендации </w:t>
            </w:r>
            <w:proofErr w:type="spellStart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России от 05.07.2016 года)</w:t>
            </w:r>
          </w:p>
        </w:tc>
        <w:tc>
          <w:tcPr>
            <w:tcW w:w="176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30.10.22</w:t>
            </w:r>
          </w:p>
        </w:tc>
        <w:tc>
          <w:tcPr>
            <w:tcW w:w="1843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BD6F43" w:rsidRPr="003C6678" w:rsidRDefault="00BD6F43" w:rsidP="00BD6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</w:tbl>
    <w:p w:rsidR="00A024E1" w:rsidRPr="003C6678" w:rsidRDefault="00A024E1" w:rsidP="00A024E1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</w:p>
    <w:p w:rsidR="001259C9" w:rsidRDefault="001259C9" w:rsidP="001259C9">
      <w:pPr>
        <w:tabs>
          <w:tab w:val="left" w:pos="4980"/>
        </w:tabs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DE2883" w:rsidRDefault="00DE2883" w:rsidP="001259C9">
      <w:pPr>
        <w:tabs>
          <w:tab w:val="left" w:pos="4980"/>
        </w:tabs>
        <w:rPr>
          <w:rFonts w:ascii="Times New Roman" w:hAnsi="Times New Roman" w:cs="Times New Roman"/>
          <w:sz w:val="24"/>
          <w:szCs w:val="24"/>
        </w:rPr>
      </w:pPr>
    </w:p>
    <w:p w:rsidR="00FC1B03" w:rsidRPr="003C6678" w:rsidRDefault="00FC1B03" w:rsidP="001259C9">
      <w:pPr>
        <w:tabs>
          <w:tab w:val="left" w:pos="49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317"/>
        <w:gridCol w:w="1763"/>
        <w:gridCol w:w="1843"/>
        <w:gridCol w:w="2551"/>
      </w:tblGrid>
      <w:tr w:rsidR="001259C9" w:rsidRPr="003C6678" w:rsidTr="00ED1608">
        <w:tc>
          <w:tcPr>
            <w:tcW w:w="15446" w:type="dxa"/>
            <w:gridSpan w:val="5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259C9" w:rsidRPr="003C6678" w:rsidTr="00ED1608">
        <w:tc>
          <w:tcPr>
            <w:tcW w:w="2972" w:type="dxa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6317" w:type="dxa"/>
            <w:vAlign w:val="center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763" w:type="dxa"/>
            <w:vAlign w:val="center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3" w:type="dxa"/>
            <w:vAlign w:val="center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Для кого проводится</w:t>
            </w:r>
          </w:p>
        </w:tc>
        <w:tc>
          <w:tcPr>
            <w:tcW w:w="2551" w:type="dxa"/>
            <w:vAlign w:val="center"/>
          </w:tcPr>
          <w:p w:rsidR="001259C9" w:rsidRPr="003C6678" w:rsidRDefault="001259C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1259C9" w:rsidRPr="003C6678" w:rsidTr="00ED1608">
        <w:tc>
          <w:tcPr>
            <w:tcW w:w="2972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Классное руководство: </w:t>
            </w:r>
          </w:p>
        </w:tc>
        <w:tc>
          <w:tcPr>
            <w:tcW w:w="6317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Кл.ч</w:t>
            </w:r>
            <w:proofErr w:type="spellEnd"/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. «Разговоры о важном»:</w:t>
            </w:r>
          </w:p>
        </w:tc>
        <w:tc>
          <w:tcPr>
            <w:tcW w:w="1763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C9" w:rsidRPr="003C6678" w:rsidTr="00ED1608">
        <w:tc>
          <w:tcPr>
            <w:tcW w:w="2972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гражданское воспитание</w:t>
            </w:r>
          </w:p>
        </w:tc>
        <w:tc>
          <w:tcPr>
            <w:tcW w:w="6317" w:type="dxa"/>
          </w:tcPr>
          <w:p w:rsidR="001259C9" w:rsidRPr="003C6678" w:rsidRDefault="00ED1608" w:rsidP="00ED160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000000"/>
                <w:lang w:eastAsia="en-US"/>
              </w:rPr>
              <w:t>Мы едины, мы — одна страна!</w:t>
            </w:r>
            <w:r w:rsidR="001259C9" w:rsidRPr="003C6678">
              <w:rPr>
                <w:color w:val="181818"/>
              </w:rPr>
              <w:t>»</w:t>
            </w:r>
          </w:p>
          <w:p w:rsidR="00ED1608" w:rsidRPr="003C6678" w:rsidRDefault="00ED1608" w:rsidP="00ED160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000000"/>
                <w:lang w:eastAsia="en-US"/>
              </w:rPr>
              <w:t>Многообразие языков и культур народов России</w:t>
            </w:r>
          </w:p>
          <w:p w:rsidR="001259C9" w:rsidRPr="003C6678" w:rsidRDefault="00ED1608" w:rsidP="00ED160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C6678">
              <w:rPr>
                <w:color w:val="000000"/>
                <w:lang w:eastAsia="en-US"/>
              </w:rPr>
              <w:t>Материнский подвиг</w:t>
            </w:r>
          </w:p>
          <w:p w:rsidR="00ED1608" w:rsidRPr="003C6678" w:rsidRDefault="00ED1608" w:rsidP="00ED1608">
            <w:pPr>
              <w:pStyle w:val="a4"/>
              <w:shd w:val="clear" w:color="auto" w:fill="FFFFFF"/>
              <w:spacing w:before="0" w:beforeAutospacing="0" w:after="0" w:afterAutospacing="0"/>
            </w:pPr>
            <w:r w:rsidRPr="003C6678">
              <w:rPr>
                <w:color w:val="000000"/>
                <w:lang w:eastAsia="en-US"/>
              </w:rPr>
              <w:t>Государственные символы России: история и современность</w:t>
            </w:r>
          </w:p>
        </w:tc>
        <w:tc>
          <w:tcPr>
            <w:tcW w:w="1763" w:type="dxa"/>
          </w:tcPr>
          <w:p w:rsidR="001259C9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1259C9" w:rsidRPr="003C6678" w:rsidTr="00ED1608">
        <w:tc>
          <w:tcPr>
            <w:tcW w:w="2972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патриотическое воспитание</w:t>
            </w:r>
          </w:p>
        </w:tc>
        <w:tc>
          <w:tcPr>
            <w:tcW w:w="6317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Церемония поднятия флага РФ, исполнение гимна,</w:t>
            </w:r>
          </w:p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акции  «Международный день толерантности»- « На Земле друзьям не тесно»</w:t>
            </w:r>
          </w:p>
        </w:tc>
        <w:tc>
          <w:tcPr>
            <w:tcW w:w="1763" w:type="dxa"/>
          </w:tcPr>
          <w:p w:rsidR="001259C9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1259C9" w:rsidRPr="003C6678" w:rsidRDefault="001259C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ED1608" w:rsidRPr="003C6678" w:rsidTr="00ED1608">
        <w:tc>
          <w:tcPr>
            <w:tcW w:w="2972" w:type="dxa"/>
          </w:tcPr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-духовно-нравственное воспитание</w:t>
            </w:r>
          </w:p>
        </w:tc>
        <w:tc>
          <w:tcPr>
            <w:tcW w:w="6317" w:type="dxa"/>
          </w:tcPr>
          <w:p w:rsidR="00ED1608" w:rsidRPr="003C6678" w:rsidRDefault="00ED1608" w:rsidP="00ED1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посвященных, Дню народного единства</w:t>
            </w:r>
          </w:p>
        </w:tc>
        <w:tc>
          <w:tcPr>
            <w:tcW w:w="1763" w:type="dxa"/>
          </w:tcPr>
          <w:p w:rsidR="00ED1608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ED1608" w:rsidRPr="003C6678" w:rsidRDefault="00ED160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-эстетическое воспитание</w:t>
            </w:r>
          </w:p>
        </w:tc>
        <w:tc>
          <w:tcPr>
            <w:tcW w:w="6317" w:type="dxa"/>
          </w:tcPr>
          <w:p w:rsidR="005B5BA9" w:rsidRPr="003C6678" w:rsidRDefault="005B5BA9" w:rsidP="003D25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посвященных Всемирный день приветствий </w:t>
            </w:r>
          </w:p>
        </w:tc>
        <w:tc>
          <w:tcPr>
            <w:tcW w:w="176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21 ноября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</w:t>
            </w:r>
          </w:p>
        </w:tc>
        <w:tc>
          <w:tcPr>
            <w:tcW w:w="6317" w:type="dxa"/>
          </w:tcPr>
          <w:p w:rsidR="005B5BA9" w:rsidRPr="003C6678" w:rsidRDefault="00B909C1" w:rsidP="00C27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«Норма ГТО – норма жизни».</w:t>
            </w:r>
          </w:p>
        </w:tc>
        <w:tc>
          <w:tcPr>
            <w:tcW w:w="1763" w:type="dxa"/>
          </w:tcPr>
          <w:p w:rsidR="005B5BA9" w:rsidRPr="003C6678" w:rsidRDefault="00B909C1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 20.11.22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B909C1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-трудовое воспитание</w:t>
            </w:r>
          </w:p>
        </w:tc>
        <w:tc>
          <w:tcPr>
            <w:tcW w:w="6317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кабинетов </w:t>
            </w:r>
            <w:r w:rsidR="008815C1" w:rsidRPr="003C6678">
              <w:rPr>
                <w:rFonts w:ascii="Times New Roman" w:hAnsi="Times New Roman" w:cs="Times New Roman"/>
                <w:sz w:val="24"/>
                <w:szCs w:val="24"/>
              </w:rPr>
              <w:t>к новой учебной четверти</w:t>
            </w:r>
          </w:p>
        </w:tc>
        <w:tc>
          <w:tcPr>
            <w:tcW w:w="1763" w:type="dxa"/>
          </w:tcPr>
          <w:p w:rsidR="005B5BA9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>Школьный урок</w:t>
            </w:r>
          </w:p>
        </w:tc>
        <w:tc>
          <w:tcPr>
            <w:tcW w:w="6317" w:type="dxa"/>
          </w:tcPr>
          <w:p w:rsidR="00477387" w:rsidRPr="003C6678" w:rsidRDefault="00477387" w:rsidP="00477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135 лет со дня рождения </w:t>
            </w:r>
            <w:hyperlink r:id="rId8" w:anchor="more" w:tgtFrame="_blank" w:history="1">
              <w:r w:rsidRPr="003C6678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zh-CN"/>
                </w:rPr>
                <w:t>Самуила Яковлевича Маршака</w:t>
              </w:r>
            </w:hyperlink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, поэта, переводчика (1887-1964).</w:t>
            </w:r>
          </w:p>
          <w:p w:rsidR="00477387" w:rsidRPr="003C6678" w:rsidRDefault="00477387" w:rsidP="00477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C6678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170 лет со дня рождения Дмитрия </w:t>
            </w:r>
            <w:proofErr w:type="spellStart"/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Наркисовича</w:t>
            </w:r>
            <w:proofErr w:type="spellEnd"/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Мамина-Сибиряка, писателя (1852-1912).</w:t>
            </w:r>
          </w:p>
          <w:p w:rsidR="00477387" w:rsidRPr="003C6678" w:rsidRDefault="00477387" w:rsidP="00477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3.</w:t>
            </w:r>
            <w:r w:rsidRPr="003C6678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105 лет Октябрьской революции в России 1917 года.</w:t>
            </w:r>
          </w:p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r w:rsidRPr="003C6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Международный день правовой помощи детям.</w:t>
            </w:r>
          </w:p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лекторий «Дети-детям».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03.11</w:t>
            </w:r>
          </w:p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06.11</w:t>
            </w:r>
          </w:p>
          <w:p w:rsidR="00477387" w:rsidRPr="003C6678" w:rsidRDefault="00477387" w:rsidP="00477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07.11</w:t>
            </w:r>
          </w:p>
          <w:p w:rsidR="005B5BA9" w:rsidRPr="003C6678" w:rsidRDefault="00477387" w:rsidP="0047738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15.11-22.11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1763" w:type="dxa"/>
          </w:tcPr>
          <w:p w:rsidR="005B5BA9" w:rsidRPr="003C6678" w:rsidRDefault="00C27528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5BA9" w:rsidRPr="003C66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5BA9" w:rsidRPr="003C667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5B5BA9" w:rsidRPr="003C6678" w:rsidTr="00ED1608">
        <w:tc>
          <w:tcPr>
            <w:tcW w:w="2972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Профориентация</w:t>
            </w:r>
          </w:p>
        </w:tc>
        <w:tc>
          <w:tcPr>
            <w:tcW w:w="6317" w:type="dxa"/>
          </w:tcPr>
          <w:p w:rsidR="0028156F" w:rsidRDefault="007435A3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81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  <w:r w:rsidR="0028156F" w:rsidRPr="00E0224C">
              <w:rPr>
                <w:rFonts w:ascii="Times New Roman" w:hAnsi="Times New Roman" w:cs="Times New Roman"/>
                <w:sz w:val="24"/>
                <w:szCs w:val="24"/>
              </w:rPr>
              <w:t>«Профессии наших родителей»</w:t>
            </w:r>
          </w:p>
          <w:p w:rsidR="007435A3" w:rsidRDefault="007435A3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B5BA9" w:rsidRDefault="007435A3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D2535"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Всероссийск</w:t>
            </w:r>
            <w:r w:rsidR="003D2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3D2535"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2535"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</w:t>
            </w:r>
            <w:r w:rsidR="003D2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proofErr w:type="spellEnd"/>
            <w:r w:rsidR="003D2535"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</w:t>
            </w:r>
            <w:r w:rsidR="003D2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D2535" w:rsidRPr="00623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«Неделя без турникета»</w:t>
            </w:r>
          </w:p>
          <w:p w:rsidR="007435A3" w:rsidRDefault="007435A3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0FF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10FF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материалов для </w:t>
            </w:r>
            <w:r w:rsidR="00BF1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классной газеты</w:t>
            </w:r>
            <w:r w:rsidR="00BF10FF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популяризации и повышения престижа профессий, востребованных на предприятиях </w:t>
            </w:r>
            <w:r w:rsidR="00BF10FF">
              <w:rPr>
                <w:rFonts w:ascii="Times New Roman" w:hAnsi="Times New Roman" w:cs="Times New Roman"/>
                <w:sz w:val="24"/>
                <w:szCs w:val="24"/>
              </w:rPr>
              <w:t>СГК/СУЭК.</w:t>
            </w: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п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занятий по обучению рабочей профессии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пробоотборщика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класса</w:t>
            </w:r>
          </w:p>
          <w:p w:rsidR="002764B7" w:rsidRDefault="002764B7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64B7" w:rsidRDefault="002764B7" w:rsidP="00ED1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64B7" w:rsidRPr="003C6678" w:rsidRDefault="002764B7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28156F" w:rsidRDefault="0028156F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24.11.2022</w:t>
            </w:r>
          </w:p>
          <w:p w:rsidR="0028156F" w:rsidRDefault="0028156F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BA9" w:rsidRDefault="003D2535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Ноябрь-апрель</w:t>
            </w:r>
          </w:p>
          <w:p w:rsidR="002764B7" w:rsidRDefault="002764B7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9667D8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764B7" w:rsidRDefault="002764B7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9667D8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2764B7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огласно расписанию занятий</w:t>
            </w:r>
          </w:p>
          <w:p w:rsidR="007435A3" w:rsidRPr="003C6678" w:rsidRDefault="007435A3" w:rsidP="00C27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Default="007435A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5A3" w:rsidRPr="003C6678" w:rsidRDefault="00FC1B03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преподаватели</w:t>
            </w:r>
            <w:r w:rsidRPr="00231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9F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БОУ РХ СПО «</w:t>
            </w:r>
            <w:r w:rsidRPr="006B09F2">
              <w:rPr>
                <w:rFonts w:ascii="Times New Roman" w:hAnsi="Times New Roman" w:cs="Times New Roman"/>
                <w:sz w:val="26"/>
                <w:szCs w:val="26"/>
              </w:rPr>
              <w:t>Черногорский горно-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строительный техникум»</w:t>
            </w:r>
          </w:p>
        </w:tc>
      </w:tr>
      <w:tr w:rsidR="005B5BA9" w:rsidRPr="003C6678" w:rsidTr="00ED1608">
        <w:trPr>
          <w:trHeight w:val="461"/>
        </w:trPr>
        <w:tc>
          <w:tcPr>
            <w:tcW w:w="2972" w:type="dxa"/>
            <w:vMerge w:val="restart"/>
          </w:tcPr>
          <w:p w:rsidR="005B5BA9" w:rsidRPr="003C6678" w:rsidRDefault="005B5BA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детьми «Группы риска» </w:t>
            </w:r>
          </w:p>
        </w:tc>
        <w:tc>
          <w:tcPr>
            <w:tcW w:w="176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A9" w:rsidRPr="003C6678" w:rsidTr="00ED1608">
        <w:trPr>
          <w:trHeight w:val="269"/>
        </w:trPr>
        <w:tc>
          <w:tcPr>
            <w:tcW w:w="2972" w:type="dxa"/>
            <w:vMerge/>
          </w:tcPr>
          <w:p w:rsidR="005B5BA9" w:rsidRPr="003C6678" w:rsidRDefault="005B5BA9" w:rsidP="00ED1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BA9" w:rsidRPr="003C6678" w:rsidTr="00ED1608">
        <w:trPr>
          <w:trHeight w:val="562"/>
        </w:trPr>
        <w:tc>
          <w:tcPr>
            <w:tcW w:w="2972" w:type="dxa"/>
            <w:vMerge w:val="restart"/>
          </w:tcPr>
          <w:p w:rsidR="005B5BA9" w:rsidRPr="003C6678" w:rsidRDefault="005B5BA9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Ключевые общешкольные дела</w:t>
            </w:r>
          </w:p>
        </w:tc>
        <w:tc>
          <w:tcPr>
            <w:tcW w:w="6317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Школьные олимпиады.</w:t>
            </w:r>
          </w:p>
        </w:tc>
        <w:tc>
          <w:tcPr>
            <w:tcW w:w="176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5B5BA9" w:rsidRPr="003C6678" w:rsidRDefault="005B5BA9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C27528" w:rsidRPr="003C6678" w:rsidTr="00ED1608">
        <w:trPr>
          <w:trHeight w:val="562"/>
        </w:trPr>
        <w:tc>
          <w:tcPr>
            <w:tcW w:w="2972" w:type="dxa"/>
            <w:vMerge/>
          </w:tcPr>
          <w:p w:rsidR="00C27528" w:rsidRPr="003C6678" w:rsidRDefault="00C27528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C27528" w:rsidRPr="003C6678" w:rsidRDefault="00C27528" w:rsidP="003D25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матери в России</w:t>
            </w:r>
          </w:p>
        </w:tc>
        <w:tc>
          <w:tcPr>
            <w:tcW w:w="176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25.11-26.11</w:t>
            </w:r>
          </w:p>
        </w:tc>
        <w:tc>
          <w:tcPr>
            <w:tcW w:w="184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C27528" w:rsidRPr="003C6678" w:rsidTr="00ED1608">
        <w:trPr>
          <w:trHeight w:val="562"/>
        </w:trPr>
        <w:tc>
          <w:tcPr>
            <w:tcW w:w="2972" w:type="dxa"/>
          </w:tcPr>
          <w:p w:rsidR="00C27528" w:rsidRPr="003C6678" w:rsidRDefault="00C27528" w:rsidP="00ED1608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317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Сбор гуманитарной помощи мирным жителям Донбасса и Луганской области</w:t>
            </w:r>
          </w:p>
        </w:tc>
        <w:tc>
          <w:tcPr>
            <w:tcW w:w="176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Учащиеся, родители</w:t>
            </w:r>
          </w:p>
        </w:tc>
        <w:tc>
          <w:tcPr>
            <w:tcW w:w="2551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C27528" w:rsidRPr="003C6678" w:rsidTr="00ED1608">
        <w:trPr>
          <w:trHeight w:val="375"/>
        </w:trPr>
        <w:tc>
          <w:tcPr>
            <w:tcW w:w="2972" w:type="dxa"/>
          </w:tcPr>
          <w:p w:rsidR="00C27528" w:rsidRPr="003C6678" w:rsidRDefault="00C27528" w:rsidP="00ED1608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6317" w:type="dxa"/>
          </w:tcPr>
          <w:p w:rsidR="00C27528" w:rsidRPr="003C6678" w:rsidRDefault="00C27528" w:rsidP="00ED16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Пришкольного лагерь «Радуга здоровья» (проведение консультаций )</w:t>
            </w:r>
          </w:p>
        </w:tc>
        <w:tc>
          <w:tcPr>
            <w:tcW w:w="176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31.10-04.11</w:t>
            </w:r>
          </w:p>
        </w:tc>
        <w:tc>
          <w:tcPr>
            <w:tcW w:w="1843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27528" w:rsidRPr="003C6678" w:rsidRDefault="00C27528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BF3EBD" w:rsidRPr="003C6678" w:rsidTr="00ED1608">
        <w:trPr>
          <w:trHeight w:val="375"/>
        </w:trPr>
        <w:tc>
          <w:tcPr>
            <w:tcW w:w="2972" w:type="dxa"/>
          </w:tcPr>
          <w:p w:rsidR="00BF3EBD" w:rsidRPr="003C6678" w:rsidRDefault="008A5FA2" w:rsidP="00ED1608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ГИА</w:t>
            </w:r>
          </w:p>
        </w:tc>
        <w:tc>
          <w:tcPr>
            <w:tcW w:w="6317" w:type="dxa"/>
          </w:tcPr>
          <w:p w:rsidR="00BF3EBD" w:rsidRPr="003C6678" w:rsidRDefault="00BF3EBD" w:rsidP="00ED16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Сбор заявлений на участие в итоговом сочинении -2022</w:t>
            </w:r>
          </w:p>
        </w:tc>
        <w:tc>
          <w:tcPr>
            <w:tcW w:w="1763" w:type="dxa"/>
          </w:tcPr>
          <w:p w:rsidR="00BF3EBD" w:rsidRPr="003C6678" w:rsidRDefault="00BF3EB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1843" w:type="dxa"/>
          </w:tcPr>
          <w:p w:rsidR="00BF3EBD" w:rsidRPr="003C6678" w:rsidRDefault="00BF3EB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BF3EBD" w:rsidRPr="003C6678" w:rsidRDefault="00BF3EBD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  <w:r w:rsidR="00D0222F" w:rsidRPr="003C6678">
              <w:rPr>
                <w:rFonts w:ascii="Times New Roman" w:hAnsi="Times New Roman" w:cs="Times New Roman"/>
                <w:sz w:val="24"/>
                <w:szCs w:val="24"/>
              </w:rPr>
              <w:t>, классный руководитель</w:t>
            </w:r>
          </w:p>
        </w:tc>
      </w:tr>
      <w:tr w:rsidR="00CB248E" w:rsidRPr="003C6678" w:rsidTr="00ED1608">
        <w:trPr>
          <w:trHeight w:val="390"/>
        </w:trPr>
        <w:tc>
          <w:tcPr>
            <w:tcW w:w="2972" w:type="dxa"/>
            <w:vMerge w:val="restart"/>
          </w:tcPr>
          <w:p w:rsidR="00CB248E" w:rsidRPr="003C6678" w:rsidRDefault="00CB248E" w:rsidP="00ED1608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 безопасность</w:t>
            </w:r>
          </w:p>
        </w:tc>
        <w:tc>
          <w:tcPr>
            <w:tcW w:w="6317" w:type="dxa"/>
          </w:tcPr>
          <w:p w:rsidR="00CB248E" w:rsidRPr="003C6678" w:rsidRDefault="00CB248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всемирной акции памяти жертв ДТП</w:t>
            </w:r>
          </w:p>
        </w:tc>
        <w:tc>
          <w:tcPr>
            <w:tcW w:w="1763" w:type="dxa"/>
          </w:tcPr>
          <w:p w:rsidR="00CB248E" w:rsidRPr="003C6678" w:rsidRDefault="00CB248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19.11.22</w:t>
            </w:r>
          </w:p>
        </w:tc>
        <w:tc>
          <w:tcPr>
            <w:tcW w:w="1843" w:type="dxa"/>
          </w:tcPr>
          <w:p w:rsidR="00CB248E" w:rsidRPr="003C6678" w:rsidRDefault="00CB248E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CB248E" w:rsidRPr="003C6678" w:rsidRDefault="00CB248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CB248E" w:rsidRPr="003C6678" w:rsidRDefault="00CB248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CB248E" w:rsidRPr="003C6678" w:rsidTr="00ED1608">
        <w:trPr>
          <w:trHeight w:val="390"/>
        </w:trPr>
        <w:tc>
          <w:tcPr>
            <w:tcW w:w="2972" w:type="dxa"/>
            <w:vMerge/>
          </w:tcPr>
          <w:p w:rsidR="00CB248E" w:rsidRPr="003C6678" w:rsidRDefault="00CB248E" w:rsidP="00ED1608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7" w:type="dxa"/>
          </w:tcPr>
          <w:p w:rsidR="00CB248E" w:rsidRPr="003C6678" w:rsidRDefault="00CB248E" w:rsidP="00ED1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акции, посвященной Всемирному дню борьбы со СПИДом</w:t>
            </w:r>
          </w:p>
        </w:tc>
        <w:tc>
          <w:tcPr>
            <w:tcW w:w="1763" w:type="dxa"/>
          </w:tcPr>
          <w:p w:rsidR="00CB248E" w:rsidRPr="003C6678" w:rsidRDefault="00CB248E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29октября- 4 декабря</w:t>
            </w:r>
          </w:p>
        </w:tc>
        <w:tc>
          <w:tcPr>
            <w:tcW w:w="1843" w:type="dxa"/>
          </w:tcPr>
          <w:p w:rsidR="00CB248E" w:rsidRPr="003C6678" w:rsidRDefault="00CB248E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CB248E" w:rsidRPr="003C6678" w:rsidRDefault="008A5FA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A5FA2" w:rsidRPr="003C6678" w:rsidTr="00ED1608">
        <w:trPr>
          <w:trHeight w:val="390"/>
        </w:trPr>
        <w:tc>
          <w:tcPr>
            <w:tcW w:w="2972" w:type="dxa"/>
          </w:tcPr>
          <w:p w:rsidR="008A5FA2" w:rsidRPr="003C6678" w:rsidRDefault="008A5FA2" w:rsidP="00ED1608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6317" w:type="dxa"/>
          </w:tcPr>
          <w:p w:rsidR="008A5FA2" w:rsidRPr="003C6678" w:rsidRDefault="00BD6F43" w:rsidP="003D2535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 консультации, встречи с учителями-предметниками</w:t>
            </w:r>
          </w:p>
        </w:tc>
        <w:tc>
          <w:tcPr>
            <w:tcW w:w="1763" w:type="dxa"/>
          </w:tcPr>
          <w:p w:rsidR="008A5FA2" w:rsidRPr="003C6678" w:rsidRDefault="003D2535" w:rsidP="00ED1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1843" w:type="dxa"/>
          </w:tcPr>
          <w:p w:rsidR="008A5FA2" w:rsidRPr="003C6678" w:rsidRDefault="008A5FA2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8A5FA2" w:rsidRPr="003C6678" w:rsidRDefault="008A5FA2" w:rsidP="00ED1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ЗДУВР, классный руководитель</w:t>
            </w:r>
            <w:r w:rsidR="00BD6F43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</w:tbl>
    <w:p w:rsidR="001259C9" w:rsidRPr="003C6678" w:rsidRDefault="001259C9" w:rsidP="001259C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</w:p>
    <w:p w:rsidR="001259C9" w:rsidRPr="003C6678" w:rsidRDefault="001259C9" w:rsidP="001259C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</w:p>
    <w:p w:rsidR="008F71CB" w:rsidRPr="003C6678" w:rsidRDefault="008F71CB" w:rsidP="001259C9">
      <w:pPr>
        <w:tabs>
          <w:tab w:val="left" w:pos="49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317"/>
        <w:gridCol w:w="1763"/>
        <w:gridCol w:w="1843"/>
        <w:gridCol w:w="2551"/>
      </w:tblGrid>
      <w:tr w:rsidR="008F71CB" w:rsidRPr="003C6678" w:rsidTr="003D2535">
        <w:tc>
          <w:tcPr>
            <w:tcW w:w="15446" w:type="dxa"/>
            <w:gridSpan w:val="5"/>
          </w:tcPr>
          <w:p w:rsidR="008F71CB" w:rsidRPr="003C6678" w:rsidRDefault="00415D56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8F71CB" w:rsidRPr="003C6678" w:rsidTr="003D2535">
        <w:tc>
          <w:tcPr>
            <w:tcW w:w="2972" w:type="dxa"/>
          </w:tcPr>
          <w:p w:rsidR="008F71CB" w:rsidRPr="003C6678" w:rsidRDefault="008F71CB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6317" w:type="dxa"/>
            <w:vAlign w:val="center"/>
          </w:tcPr>
          <w:p w:rsidR="008F71CB" w:rsidRPr="003C6678" w:rsidRDefault="008F71CB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763" w:type="dxa"/>
            <w:vAlign w:val="center"/>
          </w:tcPr>
          <w:p w:rsidR="008F71CB" w:rsidRPr="003C6678" w:rsidRDefault="008F71CB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843" w:type="dxa"/>
            <w:vAlign w:val="center"/>
          </w:tcPr>
          <w:p w:rsidR="008F71CB" w:rsidRPr="003C6678" w:rsidRDefault="008F71CB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Для кого проводится</w:t>
            </w:r>
          </w:p>
        </w:tc>
        <w:tc>
          <w:tcPr>
            <w:tcW w:w="2551" w:type="dxa"/>
            <w:vAlign w:val="center"/>
          </w:tcPr>
          <w:p w:rsidR="008F71CB" w:rsidRPr="003C6678" w:rsidRDefault="008F71CB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F71CB" w:rsidRPr="003C6678" w:rsidTr="003D2535">
        <w:tc>
          <w:tcPr>
            <w:tcW w:w="2972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Классное руководство: </w:t>
            </w:r>
          </w:p>
        </w:tc>
        <w:tc>
          <w:tcPr>
            <w:tcW w:w="6317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Кл.ч</w:t>
            </w:r>
            <w:proofErr w:type="spellEnd"/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. «Разговоры о важном»:</w:t>
            </w:r>
          </w:p>
        </w:tc>
        <w:tc>
          <w:tcPr>
            <w:tcW w:w="1763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B" w:rsidRPr="003C6678" w:rsidTr="003D2535">
        <w:tc>
          <w:tcPr>
            <w:tcW w:w="2972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гражданское воспитание</w:t>
            </w:r>
          </w:p>
        </w:tc>
        <w:tc>
          <w:tcPr>
            <w:tcW w:w="6317" w:type="dxa"/>
          </w:tcPr>
          <w:p w:rsidR="008F71CB" w:rsidRPr="003C6678" w:rsidRDefault="00415D56" w:rsidP="003D253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000000"/>
                <w:lang w:eastAsia="en-US"/>
              </w:rPr>
              <w:t xml:space="preserve">Жить – значит </w:t>
            </w:r>
            <w:proofErr w:type="spellStart"/>
            <w:r w:rsidRPr="003C6678">
              <w:rPr>
                <w:color w:val="000000"/>
                <w:lang w:eastAsia="en-US"/>
              </w:rPr>
              <w:t>действовать</w:t>
            </w:r>
            <w:r w:rsidR="008F71CB" w:rsidRPr="003C6678">
              <w:rPr>
                <w:bCs/>
                <w:color w:val="181818"/>
              </w:rPr>
              <w:t>День</w:t>
            </w:r>
            <w:proofErr w:type="spellEnd"/>
            <w:r w:rsidR="008F71CB" w:rsidRPr="003C6678">
              <w:rPr>
                <w:bCs/>
                <w:color w:val="181818"/>
              </w:rPr>
              <w:t xml:space="preserve"> отца</w:t>
            </w:r>
          </w:p>
          <w:p w:rsidR="008F71CB" w:rsidRPr="003C6678" w:rsidRDefault="00415D56" w:rsidP="003D253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000000"/>
                <w:lang w:eastAsia="en-US"/>
              </w:rPr>
              <w:t>Память – основа совести и нравственности (Д. Лихачев)</w:t>
            </w:r>
            <w:r w:rsidR="008F71CB" w:rsidRPr="003C6678">
              <w:rPr>
                <w:color w:val="181818"/>
              </w:rPr>
              <w:t> </w:t>
            </w:r>
            <w:r w:rsidR="008F71CB" w:rsidRPr="003C6678">
              <w:rPr>
                <w:bCs/>
                <w:color w:val="181818"/>
              </w:rPr>
              <w:t>День музыки</w:t>
            </w:r>
          </w:p>
          <w:p w:rsidR="008F71CB" w:rsidRPr="003C6678" w:rsidRDefault="00415D56" w:rsidP="003D253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678">
              <w:rPr>
                <w:color w:val="000000"/>
                <w:lang w:eastAsia="en-US"/>
              </w:rPr>
              <w:t>Повзрослеть – это значит, чувствовать ответственность за других (Г. Купер)</w:t>
            </w:r>
          </w:p>
          <w:p w:rsidR="008F71CB" w:rsidRPr="003C6678" w:rsidRDefault="00415D56" w:rsidP="003D2535">
            <w:pPr>
              <w:pStyle w:val="a4"/>
              <w:shd w:val="clear" w:color="auto" w:fill="FFFFFF"/>
              <w:spacing w:before="0" w:beforeAutospacing="0" w:after="0" w:afterAutospacing="0"/>
            </w:pPr>
            <w:r w:rsidRPr="003C6678">
              <w:rPr>
                <w:color w:val="000000"/>
                <w:lang w:eastAsia="en-US"/>
              </w:rPr>
              <w:t>Светлый праздник Рождества</w:t>
            </w:r>
          </w:p>
        </w:tc>
        <w:tc>
          <w:tcPr>
            <w:tcW w:w="1763" w:type="dxa"/>
          </w:tcPr>
          <w:p w:rsidR="008F71CB" w:rsidRPr="003C6678" w:rsidRDefault="00415D56" w:rsidP="003D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>19.12.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8F71CB" w:rsidRPr="003C6678" w:rsidRDefault="008F71CB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 патриотическое воспитание</w:t>
            </w:r>
          </w:p>
        </w:tc>
        <w:tc>
          <w:tcPr>
            <w:tcW w:w="6317" w:type="dxa"/>
          </w:tcPr>
          <w:p w:rsidR="00415D56" w:rsidRPr="003C6678" w:rsidRDefault="00415D56" w:rsidP="003D25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Неизвестного Солдата</w:t>
            </w:r>
          </w:p>
          <w:p w:rsidR="00415D56" w:rsidRPr="003C6678" w:rsidRDefault="00415D56" w:rsidP="003D25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мероприятий, посвященных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Дню Конституции Российской Федерации - Единый урок « Права человека»</w:t>
            </w:r>
          </w:p>
        </w:tc>
        <w:tc>
          <w:tcPr>
            <w:tcW w:w="1763" w:type="dxa"/>
          </w:tcPr>
          <w:p w:rsidR="00415D56" w:rsidRPr="003C6678" w:rsidRDefault="00415D56" w:rsidP="00415D56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1-3 декабря </w:t>
            </w:r>
          </w:p>
          <w:p w:rsidR="00415D56" w:rsidRPr="003C6678" w:rsidRDefault="00415D56" w:rsidP="00415D56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5D56" w:rsidRPr="003C6678" w:rsidRDefault="00415D56" w:rsidP="00415D56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12.12.22</w:t>
            </w:r>
          </w:p>
          <w:p w:rsidR="00415D56" w:rsidRPr="003C6678" w:rsidRDefault="00415D56" w:rsidP="00415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5D56" w:rsidRPr="003C6678" w:rsidRDefault="00415D56" w:rsidP="00415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-духовно-нравственное воспитание</w:t>
            </w:r>
          </w:p>
        </w:tc>
        <w:tc>
          <w:tcPr>
            <w:tcW w:w="6317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мероприятий, посвященных Дню добровольца (волонтера)</w:t>
            </w:r>
          </w:p>
        </w:tc>
        <w:tc>
          <w:tcPr>
            <w:tcW w:w="176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-эстетическое воспитание</w:t>
            </w:r>
          </w:p>
        </w:tc>
        <w:tc>
          <w:tcPr>
            <w:tcW w:w="6317" w:type="dxa"/>
          </w:tcPr>
          <w:p w:rsidR="00415D56" w:rsidRPr="003C6678" w:rsidRDefault="00B35AA4" w:rsidP="003D25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кабинетов «Новый год идёт - </w:t>
            </w:r>
            <w:proofErr w:type="gramStart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дорогу !</w:t>
            </w:r>
            <w:proofErr w:type="gramEnd"/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415D56"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63" w:type="dxa"/>
          </w:tcPr>
          <w:p w:rsidR="00415D56" w:rsidRPr="003C6678" w:rsidRDefault="00B35AA4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03.12-09.12.22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-физическое воспитание, формирование культуры здоровья и эмоционального благополучия</w:t>
            </w:r>
          </w:p>
        </w:tc>
        <w:tc>
          <w:tcPr>
            <w:tcW w:w="6317" w:type="dxa"/>
          </w:tcPr>
          <w:p w:rsidR="00415D56" w:rsidRPr="003C6678" w:rsidRDefault="00415D56" w:rsidP="003D2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1.День здоровья. «Норма ГТО – норма жизни».</w:t>
            </w:r>
          </w:p>
          <w:p w:rsidR="00415D56" w:rsidRPr="003C6678" w:rsidRDefault="00BD75AF" w:rsidP="00A24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«Весёлые старты».</w:t>
            </w:r>
          </w:p>
        </w:tc>
        <w:tc>
          <w:tcPr>
            <w:tcW w:w="1763" w:type="dxa"/>
          </w:tcPr>
          <w:p w:rsidR="00415D56" w:rsidRPr="003C6678" w:rsidRDefault="00415D56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  <w:r w:rsidR="00A2494A" w:rsidRPr="003C6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  <w:p w:rsidR="00BD75AF" w:rsidRPr="003C6678" w:rsidRDefault="00BD75AF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05.12.22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-трудовое воспитание</w:t>
            </w:r>
          </w:p>
        </w:tc>
        <w:tc>
          <w:tcPr>
            <w:tcW w:w="6317" w:type="dxa"/>
          </w:tcPr>
          <w:p w:rsidR="00415D56" w:rsidRPr="003C6678" w:rsidRDefault="00B35AA4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Уборка кабинета</w:t>
            </w:r>
          </w:p>
        </w:tc>
        <w:tc>
          <w:tcPr>
            <w:tcW w:w="1763" w:type="dxa"/>
          </w:tcPr>
          <w:p w:rsidR="00415D56" w:rsidRPr="003C6678" w:rsidRDefault="00A2494A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26.12.22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>Школьный урок</w:t>
            </w:r>
          </w:p>
        </w:tc>
        <w:tc>
          <w:tcPr>
            <w:tcW w:w="6317" w:type="dxa"/>
          </w:tcPr>
          <w:p w:rsidR="005317E3" w:rsidRPr="003C6678" w:rsidRDefault="005317E3" w:rsidP="00531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3C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1.205 лет со дня рождения Александра Ивановича Одоевского, поэта (1802 – 1839).</w:t>
            </w:r>
          </w:p>
          <w:p w:rsidR="005317E3" w:rsidRPr="003C6678" w:rsidRDefault="005317E3" w:rsidP="00531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6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3C6678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85 лет со дня рождения </w:t>
            </w:r>
            <w:hyperlink r:id="rId9" w:anchor="more" w:tgtFrame="_blank" w:history="1">
              <w:r w:rsidRPr="003C6678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zh-CN"/>
                </w:rPr>
                <w:t>Эдуарда Николаевича Успенского</w:t>
              </w:r>
            </w:hyperlink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писателя (1937).</w:t>
            </w:r>
          </w:p>
          <w:p w:rsidR="00415D56" w:rsidRPr="003C6678" w:rsidRDefault="00415D56" w:rsidP="008815C1">
            <w:pPr>
              <w:tabs>
                <w:tab w:val="center" w:pos="379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415D56" w:rsidRPr="003C6678" w:rsidRDefault="008815C1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08.12.22</w:t>
            </w:r>
          </w:p>
          <w:p w:rsidR="005317E3" w:rsidRPr="003C6678" w:rsidRDefault="005317E3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7E3" w:rsidRPr="003C6678" w:rsidRDefault="005317E3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22.12.22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8815C1" w:rsidP="003D253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Самоуправление</w:t>
            </w:r>
          </w:p>
        </w:tc>
        <w:tc>
          <w:tcPr>
            <w:tcW w:w="6317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1763" w:type="dxa"/>
          </w:tcPr>
          <w:p w:rsidR="00415D56" w:rsidRPr="003C6678" w:rsidRDefault="002274FA" w:rsidP="0022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5D56" w:rsidRPr="003C66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D56" w:rsidRPr="003C667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c>
          <w:tcPr>
            <w:tcW w:w="2972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Профориентация</w:t>
            </w:r>
          </w:p>
        </w:tc>
        <w:tc>
          <w:tcPr>
            <w:tcW w:w="6317" w:type="dxa"/>
          </w:tcPr>
          <w:p w:rsidR="00415D56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5D56"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час «</w:t>
            </w:r>
            <w:r w:rsidR="00415D56" w:rsidRPr="003C667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" w:tooltip="Сценарий родительского собрания" w:history="1">
              <w:r w:rsidR="00415D56" w:rsidRPr="003C6678">
                <w:rPr>
                  <w:rStyle w:val="a5"/>
                  <w:rFonts w:ascii="Times New Roman" w:hAnsi="Times New Roman" w:cs="Times New Roman"/>
                  <w:b w:val="0"/>
                  <w:color w:val="2C1B09"/>
                  <w:sz w:val="24"/>
                  <w:szCs w:val="24"/>
                  <w:bdr w:val="none" w:sz="0" w:space="0" w:color="auto" w:frame="1"/>
                </w:rPr>
                <w:t>Выбор профессии - дело серьезное.</w:t>
              </w:r>
            </w:hyperlink>
            <w:r w:rsidR="00415D56"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764B7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0FF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10FF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материалов для </w:t>
            </w:r>
            <w:r w:rsidR="00BF1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классной газеты</w:t>
            </w:r>
            <w:r w:rsidR="00BF10FF" w:rsidRPr="0072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популяризации и повышения престижа профессий, востребованных на предприятиях </w:t>
            </w:r>
            <w:r w:rsidR="00BF10FF">
              <w:rPr>
                <w:rFonts w:ascii="Times New Roman" w:hAnsi="Times New Roman" w:cs="Times New Roman"/>
                <w:sz w:val="24"/>
                <w:szCs w:val="24"/>
              </w:rPr>
              <w:t>СГК/СУЭК.</w:t>
            </w:r>
          </w:p>
          <w:p w:rsidR="002764B7" w:rsidRPr="003C6678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п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роведение занятий по обучению рабочей профессии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пробоотборщика </w:t>
            </w:r>
            <w:r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класса</w:t>
            </w:r>
          </w:p>
        </w:tc>
        <w:tc>
          <w:tcPr>
            <w:tcW w:w="1763" w:type="dxa"/>
          </w:tcPr>
          <w:p w:rsidR="00415D56" w:rsidRDefault="00415D56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  <w:r w:rsidR="00A2494A" w:rsidRPr="003C6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  <w:p w:rsidR="002764B7" w:rsidRDefault="002764B7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9667D8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764B7" w:rsidRDefault="002764B7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9667D8" w:rsidP="00276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2764B7" w:rsidRPr="0023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огласно расписанию занятий</w:t>
            </w:r>
          </w:p>
          <w:p w:rsidR="002764B7" w:rsidRPr="003C6678" w:rsidRDefault="002764B7" w:rsidP="00A24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  <w:p w:rsidR="002764B7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Default="002764B7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4B7" w:rsidRPr="003C6678" w:rsidRDefault="00FC1B03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руководитель, преподаватели ГБОУ РХ СПО «Черногорский горно-строительный техникум»</w:t>
            </w:r>
          </w:p>
        </w:tc>
      </w:tr>
      <w:tr w:rsidR="00415D56" w:rsidRPr="003C6678" w:rsidTr="003D2535">
        <w:trPr>
          <w:trHeight w:val="461"/>
        </w:trPr>
        <w:tc>
          <w:tcPr>
            <w:tcW w:w="2972" w:type="dxa"/>
          </w:tcPr>
          <w:p w:rsidR="00415D56" w:rsidRPr="003C6678" w:rsidRDefault="00A2494A" w:rsidP="003D2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lastRenderedPageBreak/>
              <w:t>Работа с родителями</w:t>
            </w:r>
          </w:p>
        </w:tc>
        <w:tc>
          <w:tcPr>
            <w:tcW w:w="6317" w:type="dxa"/>
          </w:tcPr>
          <w:p w:rsidR="003D2535" w:rsidRPr="003D2535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535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Родительское собрание №2:</w:t>
            </w:r>
          </w:p>
          <w:p w:rsidR="003D2535" w:rsidRPr="003D2535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535">
              <w:rPr>
                <w:rFonts w:ascii="Times New Roman" w:hAnsi="Times New Roman" w:cs="Times New Roman"/>
                <w:bCs/>
                <w:sz w:val="24"/>
                <w:szCs w:val="24"/>
              </w:rPr>
              <w:t>«Профессиональное будущее детей»</w:t>
            </w:r>
          </w:p>
          <w:p w:rsidR="003D2535" w:rsidRPr="003D2535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D56" w:rsidRPr="003C6678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2535">
              <w:rPr>
                <w:rFonts w:ascii="Times New Roman" w:hAnsi="Times New Roman" w:cs="Times New Roman"/>
                <w:sz w:val="24"/>
                <w:szCs w:val="24"/>
              </w:rPr>
              <w:t>«Востребованность профессий и проблемы занятости на рынке труда региона»</w:t>
            </w:r>
          </w:p>
        </w:tc>
        <w:tc>
          <w:tcPr>
            <w:tcW w:w="1763" w:type="dxa"/>
          </w:tcPr>
          <w:p w:rsidR="00415D56" w:rsidRPr="003C6678" w:rsidRDefault="003D2535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D56" w:rsidRPr="003C6678" w:rsidTr="003D2535">
        <w:trPr>
          <w:trHeight w:val="562"/>
        </w:trPr>
        <w:tc>
          <w:tcPr>
            <w:tcW w:w="2972" w:type="dxa"/>
          </w:tcPr>
          <w:p w:rsidR="00415D56" w:rsidRPr="003C6678" w:rsidRDefault="00415D56" w:rsidP="003D2535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3C6678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4"/>
                <w:szCs w:val="24"/>
                <w:lang w:eastAsia="ko-KR"/>
              </w:rPr>
              <w:t>Ключевые общешкольные дела</w:t>
            </w:r>
          </w:p>
        </w:tc>
        <w:tc>
          <w:tcPr>
            <w:tcW w:w="6317" w:type="dxa"/>
          </w:tcPr>
          <w:p w:rsidR="002274FA" w:rsidRPr="003C6678" w:rsidRDefault="00415D56" w:rsidP="002274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2274FA"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новогодним праздникам:</w:t>
            </w:r>
          </w:p>
          <w:p w:rsidR="002274FA" w:rsidRPr="003C6678" w:rsidRDefault="002274FA" w:rsidP="002274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- Мастерская Деда Мороза</w:t>
            </w:r>
          </w:p>
          <w:p w:rsidR="002274FA" w:rsidRPr="003C6678" w:rsidRDefault="002274FA" w:rsidP="002274F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- конкурс новогодних газет</w:t>
            </w:r>
          </w:p>
          <w:p w:rsidR="00415D56" w:rsidRPr="003C6678" w:rsidRDefault="002274FA" w:rsidP="002274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- КТД «Новый год у ворот!»</w:t>
            </w:r>
          </w:p>
          <w:p w:rsidR="00BD75AF" w:rsidRPr="003C6678" w:rsidRDefault="00BD75AF" w:rsidP="0022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C66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Новогодний праздник «Новогодняя сказка».</w:t>
            </w:r>
          </w:p>
        </w:tc>
        <w:tc>
          <w:tcPr>
            <w:tcW w:w="1763" w:type="dxa"/>
          </w:tcPr>
          <w:p w:rsidR="00415D56" w:rsidRPr="003C6678" w:rsidRDefault="002274FA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BD75AF" w:rsidRPr="003C6678" w:rsidRDefault="00BD75AF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5AF" w:rsidRPr="003C6678" w:rsidRDefault="00BD75AF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5AF" w:rsidRPr="003C6678" w:rsidRDefault="00BD75AF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5AF" w:rsidRPr="003C6678" w:rsidRDefault="00BD75AF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24.12.22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rPr>
          <w:trHeight w:val="375"/>
        </w:trPr>
        <w:tc>
          <w:tcPr>
            <w:tcW w:w="2972" w:type="dxa"/>
          </w:tcPr>
          <w:p w:rsidR="00415D56" w:rsidRPr="003C6678" w:rsidRDefault="00415D56" w:rsidP="003D2535">
            <w:pPr>
              <w:tabs>
                <w:tab w:val="left" w:pos="851"/>
                <w:tab w:val="left" w:pos="297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6317" w:type="dxa"/>
          </w:tcPr>
          <w:p w:rsidR="00415D56" w:rsidRPr="003C6678" w:rsidRDefault="00415D56" w:rsidP="00415D5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мероприятий, посвящённых Дню Героев Отчества</w:t>
            </w:r>
          </w:p>
          <w:p w:rsidR="00415D56" w:rsidRPr="003C6678" w:rsidRDefault="00415D56" w:rsidP="00415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во Всероссийской Акции «Улица Героев» </w:t>
            </w:r>
            <w:hyperlink r:id="rId11" w:history="1">
              <w:r w:rsidRPr="003C6678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https://волонтерыпобеды.рф</w:t>
              </w:r>
            </w:hyperlink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hyperlink r:id="rId12" w:history="1">
              <w:r w:rsidRPr="003C6678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https://drive.google.com/drive/f</w:t>
              </w:r>
            </w:hyperlink>
          </w:p>
        </w:tc>
        <w:tc>
          <w:tcPr>
            <w:tcW w:w="176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09.12.22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rPr>
          <w:trHeight w:val="390"/>
        </w:trPr>
        <w:tc>
          <w:tcPr>
            <w:tcW w:w="2972" w:type="dxa"/>
          </w:tcPr>
          <w:p w:rsidR="00415D56" w:rsidRPr="003C6678" w:rsidRDefault="00415D56" w:rsidP="003D253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 безопасность</w:t>
            </w:r>
          </w:p>
        </w:tc>
        <w:tc>
          <w:tcPr>
            <w:tcW w:w="6317" w:type="dxa"/>
          </w:tcPr>
          <w:p w:rsidR="00415D56" w:rsidRPr="003C6678" w:rsidRDefault="002274FA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мероприятий к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Международному дню борьбы с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коррупцией (9 декабря):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- проведение классных часов на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тему «Что такое коррупция и как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ней бороться», «Коррупции – </w:t>
            </w: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нет»</w:t>
            </w:r>
          </w:p>
        </w:tc>
        <w:tc>
          <w:tcPr>
            <w:tcW w:w="1763" w:type="dxa"/>
          </w:tcPr>
          <w:p w:rsidR="00415D56" w:rsidRPr="003C6678" w:rsidRDefault="002274FA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09.12.22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  <w:tr w:rsidR="00415D56" w:rsidRPr="003C6678" w:rsidTr="003D2535">
        <w:trPr>
          <w:trHeight w:val="390"/>
        </w:trPr>
        <w:tc>
          <w:tcPr>
            <w:tcW w:w="2972" w:type="dxa"/>
          </w:tcPr>
          <w:p w:rsidR="00415D56" w:rsidRPr="003C6678" w:rsidRDefault="00415D56" w:rsidP="003D2535">
            <w:pPr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7" w:type="dxa"/>
          </w:tcPr>
          <w:p w:rsidR="00415D56" w:rsidRPr="003C6678" w:rsidRDefault="002274FA" w:rsidP="003D25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 в рамках акции «Неделя «Светофор»</w:t>
            </w:r>
          </w:p>
        </w:tc>
        <w:tc>
          <w:tcPr>
            <w:tcW w:w="1763" w:type="dxa"/>
          </w:tcPr>
          <w:p w:rsidR="00415D56" w:rsidRPr="003C6678" w:rsidRDefault="002274FA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20.12-25.12</w:t>
            </w:r>
          </w:p>
        </w:tc>
        <w:tc>
          <w:tcPr>
            <w:tcW w:w="1843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2551" w:type="dxa"/>
          </w:tcPr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Классный рук-ль</w:t>
            </w:r>
          </w:p>
          <w:p w:rsidR="00415D56" w:rsidRPr="003C6678" w:rsidRDefault="00415D56" w:rsidP="003D2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78">
              <w:rPr>
                <w:rFonts w:ascii="Times New Roman" w:hAnsi="Times New Roman" w:cs="Times New Roman"/>
                <w:sz w:val="24"/>
                <w:szCs w:val="24"/>
              </w:rPr>
              <w:t>Совет учащихся</w:t>
            </w:r>
          </w:p>
        </w:tc>
      </w:tr>
    </w:tbl>
    <w:p w:rsidR="008F71CB" w:rsidRDefault="008F71CB" w:rsidP="008F71C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1259C9" w:rsidRPr="00792655" w:rsidRDefault="001259C9" w:rsidP="00792655">
      <w:pPr>
        <w:tabs>
          <w:tab w:val="left" w:pos="4980"/>
        </w:tabs>
        <w:rPr>
          <w:rFonts w:ascii="Times New Roman" w:hAnsi="Times New Roman" w:cs="Times New Roman"/>
          <w:sz w:val="26"/>
          <w:szCs w:val="26"/>
        </w:rPr>
      </w:pPr>
    </w:p>
    <w:sectPr w:rsidR="001259C9" w:rsidRPr="00792655" w:rsidSect="00D513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3B"/>
    <w:rsid w:val="00072DBB"/>
    <w:rsid w:val="00092F92"/>
    <w:rsid w:val="000D613B"/>
    <w:rsid w:val="001259C9"/>
    <w:rsid w:val="001B1A2D"/>
    <w:rsid w:val="001C2BEA"/>
    <w:rsid w:val="001D2410"/>
    <w:rsid w:val="002274FA"/>
    <w:rsid w:val="002764B7"/>
    <w:rsid w:val="0028156F"/>
    <w:rsid w:val="002917DA"/>
    <w:rsid w:val="002B13E7"/>
    <w:rsid w:val="002D1F76"/>
    <w:rsid w:val="00301E22"/>
    <w:rsid w:val="0031500A"/>
    <w:rsid w:val="003B6092"/>
    <w:rsid w:val="003C6678"/>
    <w:rsid w:val="003D2535"/>
    <w:rsid w:val="00403FF3"/>
    <w:rsid w:val="00407C21"/>
    <w:rsid w:val="00415D56"/>
    <w:rsid w:val="00425696"/>
    <w:rsid w:val="00432CBB"/>
    <w:rsid w:val="00477387"/>
    <w:rsid w:val="00493076"/>
    <w:rsid w:val="004F1989"/>
    <w:rsid w:val="005317E3"/>
    <w:rsid w:val="0055533B"/>
    <w:rsid w:val="005B5BA9"/>
    <w:rsid w:val="005C5E94"/>
    <w:rsid w:val="0060129B"/>
    <w:rsid w:val="006F442A"/>
    <w:rsid w:val="007435A3"/>
    <w:rsid w:val="0075529D"/>
    <w:rsid w:val="00792655"/>
    <w:rsid w:val="00843772"/>
    <w:rsid w:val="008815C1"/>
    <w:rsid w:val="008A4766"/>
    <w:rsid w:val="008A5FA2"/>
    <w:rsid w:val="008F71CB"/>
    <w:rsid w:val="009667D8"/>
    <w:rsid w:val="00A024E1"/>
    <w:rsid w:val="00A2494A"/>
    <w:rsid w:val="00AA2806"/>
    <w:rsid w:val="00B3022E"/>
    <w:rsid w:val="00B35AA4"/>
    <w:rsid w:val="00B72D26"/>
    <w:rsid w:val="00B81592"/>
    <w:rsid w:val="00B909C1"/>
    <w:rsid w:val="00BA28A4"/>
    <w:rsid w:val="00BB1926"/>
    <w:rsid w:val="00BD6F43"/>
    <w:rsid w:val="00BD75AF"/>
    <w:rsid w:val="00BE7FAD"/>
    <w:rsid w:val="00BF10FF"/>
    <w:rsid w:val="00BF3EBD"/>
    <w:rsid w:val="00BF41E7"/>
    <w:rsid w:val="00C1039D"/>
    <w:rsid w:val="00C272A7"/>
    <w:rsid w:val="00C27528"/>
    <w:rsid w:val="00C32E59"/>
    <w:rsid w:val="00CB248E"/>
    <w:rsid w:val="00CE46E2"/>
    <w:rsid w:val="00D0222F"/>
    <w:rsid w:val="00D51362"/>
    <w:rsid w:val="00DD6CA9"/>
    <w:rsid w:val="00DE2883"/>
    <w:rsid w:val="00EA2A68"/>
    <w:rsid w:val="00EA7F03"/>
    <w:rsid w:val="00ED1608"/>
    <w:rsid w:val="00F81967"/>
    <w:rsid w:val="00FC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8D98"/>
  <w15:docId w15:val="{7917786C-AEB9-4CD2-A3FB-C46B113C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A6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uiPriority w:val="1"/>
    <w:qFormat/>
    <w:rsid w:val="004F1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024E1"/>
    <w:rPr>
      <w:b/>
      <w:bCs/>
    </w:rPr>
  </w:style>
  <w:style w:type="paragraph" w:customStyle="1" w:styleId="c2">
    <w:name w:val="c2"/>
    <w:basedOn w:val="a"/>
    <w:rsid w:val="008A5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5FA2"/>
  </w:style>
  <w:style w:type="paragraph" w:customStyle="1" w:styleId="c8">
    <w:name w:val="c8"/>
    <w:basedOn w:val="a"/>
    <w:rsid w:val="008A5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ena099gmailcom.blogspot.com/2017/04/blog-pos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d-kopilka.ru/klasnomu-rukovoditelyu/scenari-roditelskih-sobranii/roditelskoe-sobranie-vybor-profesi-v-11-klase.html" TargetMode="External"/><Relationship Id="rId12" Type="http://schemas.openxmlformats.org/officeDocument/2006/relationships/hyperlink" Target="https://drive.google.com/drive/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gov.ru/" TargetMode="External"/><Relationship Id="rId11" Type="http://schemas.openxmlformats.org/officeDocument/2006/relationships/hyperlink" Target="https://&#1074;&#1086;&#1083;&#1086;&#1085;&#1090;&#1077;&#1088;&#1099;&#1087;&#1086;&#1073;&#1077;&#1076;&#1099;.&#1088;&#1092;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ed-kopilka.ru/klasnomu-rukovoditelyu/scenari-roditelskih-sobranii/roditelskoe-sobranie-vybor-profesi-v-11-klas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elena099gmailcom.blogspot.com/2017/12/blog-post_2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17</Pages>
  <Words>4060</Words>
  <Characters>23147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dcterms:created xsi:type="dcterms:W3CDTF">2022-09-22T07:22:00Z</dcterms:created>
  <dcterms:modified xsi:type="dcterms:W3CDTF">2022-10-28T14:05:00Z</dcterms:modified>
</cp:coreProperties>
</file>